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30" w:rsidRDefault="00340F30" w:rsidP="00340F30">
      <w:pPr>
        <w:shd w:val="clear" w:color="auto" w:fill="FFFFFF"/>
        <w:ind w:right="1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340F30" w:rsidRDefault="00340F30" w:rsidP="00340F30">
      <w:pPr>
        <w:shd w:val="clear" w:color="auto" w:fill="FFFFFF"/>
        <w:ind w:right="1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340F30" w:rsidTr="00FA32B1">
        <w:trPr>
          <w:trHeight w:val="621"/>
        </w:trPr>
        <w:tc>
          <w:tcPr>
            <w:tcW w:w="8472" w:type="dxa"/>
          </w:tcPr>
          <w:p w:rsidR="00340F30" w:rsidRPr="00340F30" w:rsidRDefault="00340F30" w:rsidP="001D44C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spacing w:line="36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F30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рабочей программ</w:t>
            </w:r>
            <w:r w:rsidR="00FA32B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40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модуля</w:t>
            </w:r>
          </w:p>
        </w:tc>
        <w:tc>
          <w:tcPr>
            <w:tcW w:w="993" w:type="dxa"/>
          </w:tcPr>
          <w:p w:rsidR="00340F30" w:rsidRDefault="00684E4C" w:rsidP="00E469FE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F30" w:rsidTr="00FA32B1">
        <w:tc>
          <w:tcPr>
            <w:tcW w:w="8472" w:type="dxa"/>
          </w:tcPr>
          <w:p w:rsidR="00340F30" w:rsidRPr="00340F30" w:rsidRDefault="00340F30" w:rsidP="001D44C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spacing w:line="36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993" w:type="dxa"/>
          </w:tcPr>
          <w:p w:rsidR="00340F30" w:rsidRDefault="00684E4C" w:rsidP="00E469FE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F30" w:rsidTr="00FA32B1">
        <w:tc>
          <w:tcPr>
            <w:tcW w:w="8472" w:type="dxa"/>
          </w:tcPr>
          <w:p w:rsidR="00340F30" w:rsidRPr="00340F30" w:rsidRDefault="00340F30" w:rsidP="001D44C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spacing w:line="36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  <w:r w:rsidRPr="00FA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40F30" w:rsidRDefault="00684E4C" w:rsidP="00E469FE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F30" w:rsidTr="00FA32B1">
        <w:tc>
          <w:tcPr>
            <w:tcW w:w="8472" w:type="dxa"/>
          </w:tcPr>
          <w:p w:rsidR="00340F30" w:rsidRPr="00340F30" w:rsidRDefault="00340F30" w:rsidP="001D44C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spacing w:line="36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993" w:type="dxa"/>
          </w:tcPr>
          <w:p w:rsidR="00340F30" w:rsidRDefault="001D44CC" w:rsidP="00E469FE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F30" w:rsidTr="00FA32B1">
        <w:tc>
          <w:tcPr>
            <w:tcW w:w="8472" w:type="dxa"/>
          </w:tcPr>
          <w:p w:rsidR="00340F30" w:rsidRPr="00340F30" w:rsidRDefault="00340F30" w:rsidP="001D44C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spacing w:line="36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993" w:type="dxa"/>
          </w:tcPr>
          <w:p w:rsidR="00C51A82" w:rsidRDefault="00C51A82" w:rsidP="00E469FE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30" w:rsidRDefault="001D44CC" w:rsidP="00E469FE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40F30" w:rsidRDefault="00340F30" w:rsidP="00340F30">
      <w:pPr>
        <w:shd w:val="clear" w:color="auto" w:fill="FFFFFF"/>
        <w:ind w:right="154"/>
        <w:rPr>
          <w:rFonts w:ascii="Times New Roman" w:eastAsia="Times New Roman" w:hAnsi="Times New Roman" w:cs="Times New Roman"/>
          <w:sz w:val="28"/>
          <w:szCs w:val="28"/>
        </w:rPr>
      </w:pPr>
    </w:p>
    <w:p w:rsidR="00340F30" w:rsidRDefault="00340F30" w:rsidP="00340F30">
      <w:pPr>
        <w:shd w:val="clear" w:color="auto" w:fill="FFFFFF"/>
        <w:ind w:right="154"/>
        <w:rPr>
          <w:rFonts w:ascii="Times New Roman" w:eastAsia="Times New Roman" w:hAnsi="Times New Roman" w:cs="Times New Roman"/>
          <w:sz w:val="28"/>
          <w:szCs w:val="28"/>
        </w:rPr>
      </w:pPr>
    </w:p>
    <w:p w:rsidR="00340F30" w:rsidRDefault="00340F30" w:rsidP="00340F30">
      <w:pPr>
        <w:shd w:val="clear" w:color="auto" w:fill="FFFFFF"/>
        <w:ind w:right="1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C92" w:rsidRDefault="00D71C92" w:rsidP="00340F30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Pr="00D71C92" w:rsidRDefault="00D71C92" w:rsidP="00D71C92"/>
    <w:p w:rsidR="00D71C92" w:rsidRDefault="00D71C92" w:rsidP="00D71C92"/>
    <w:p w:rsidR="00D71C92" w:rsidRDefault="00D71C92" w:rsidP="00D71C92"/>
    <w:p w:rsidR="00387748" w:rsidRDefault="00D71C92" w:rsidP="00D71C92">
      <w:pPr>
        <w:tabs>
          <w:tab w:val="left" w:pos="2985"/>
        </w:tabs>
      </w:pPr>
      <w:r>
        <w:tab/>
      </w: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D71C92">
      <w:pPr>
        <w:tabs>
          <w:tab w:val="left" w:pos="2985"/>
        </w:tabs>
      </w:pPr>
    </w:p>
    <w:p w:rsidR="00D71C92" w:rsidRDefault="00D71C92" w:rsidP="005765E8">
      <w:pPr>
        <w:shd w:val="clear" w:color="auto" w:fill="FFFFFF"/>
        <w:spacing w:line="322" w:lineRule="exact"/>
        <w:ind w:right="-39"/>
        <w:jc w:val="center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ПАСПОРТ </w:t>
      </w:r>
      <w:r w:rsidR="00E469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ПРОГРАММЫ </w:t>
      </w:r>
      <w:r w:rsidR="005765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РОФЕССИОНАЛЬНОГО МОДУЛЯ</w:t>
      </w:r>
    </w:p>
    <w:p w:rsidR="00D71C92" w:rsidRDefault="00D71C92" w:rsidP="00D71C92">
      <w:pPr>
        <w:shd w:val="clear" w:color="auto" w:fill="FFFFFF"/>
        <w:spacing w:before="259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ПМ.03 Участие в интеграции программных модулей</w:t>
      </w:r>
    </w:p>
    <w:p w:rsidR="00D71C92" w:rsidRPr="00DE0018" w:rsidRDefault="00D71C92" w:rsidP="00DE0018">
      <w:pPr>
        <w:pStyle w:val="a3"/>
        <w:numPr>
          <w:ilvl w:val="1"/>
          <w:numId w:val="7"/>
        </w:numPr>
        <w:shd w:val="clear" w:color="auto" w:fill="FFFFFF"/>
        <w:tabs>
          <w:tab w:val="left" w:pos="494"/>
        </w:tabs>
        <w:spacing w:before="26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E00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DE0018" w:rsidRPr="00BB3BA3" w:rsidRDefault="00DE0018" w:rsidP="00DE0018">
      <w:pPr>
        <w:pStyle w:val="a3"/>
        <w:shd w:val="clear" w:color="auto" w:fill="FFFFFF"/>
        <w:tabs>
          <w:tab w:val="left" w:pos="494"/>
        </w:tabs>
        <w:spacing w:before="269"/>
        <w:ind w:left="425"/>
        <w:rPr>
          <w:sz w:val="10"/>
          <w:szCs w:val="10"/>
        </w:rPr>
      </w:pPr>
    </w:p>
    <w:p w:rsidR="00D71C92" w:rsidRDefault="00D71C92" w:rsidP="00FA32B1">
      <w:pPr>
        <w:shd w:val="clear" w:color="auto" w:fill="FFFFFF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- является частью основной профессиональной образовательной программы в соответствии с ФГОС по специальности СПО 230115 Программирование в компьютерных системах, укрупненной группы специальностей 230000 Информатика и вычислительная техника, по направлению 230100 Информатика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вычислительная техника в части освоения основного вида профессиональной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(ВИД):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Участие в интеграции программных модулей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 соответствующих профессиональных компетенций (ПК):</w:t>
      </w:r>
    </w:p>
    <w:p w:rsidR="00D71C92" w:rsidRDefault="00D71C92" w:rsidP="00FA32B1">
      <w:pPr>
        <w:numPr>
          <w:ilvl w:val="0"/>
          <w:numId w:val="5"/>
        </w:numPr>
        <w:shd w:val="clear" w:color="auto" w:fill="FFFFFF"/>
        <w:tabs>
          <w:tab w:val="left" w:pos="696"/>
        </w:tabs>
        <w:ind w:left="696" w:hanging="350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  проектную   и   техническую   документацию   на уровне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 компонент программного обеспечения.</w:t>
      </w:r>
    </w:p>
    <w:p w:rsidR="00D71C92" w:rsidRDefault="00D71C92" w:rsidP="00FA32B1">
      <w:pPr>
        <w:numPr>
          <w:ilvl w:val="0"/>
          <w:numId w:val="5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 интеграцию модулей в программную систему.</w:t>
      </w:r>
    </w:p>
    <w:p w:rsidR="00D71C92" w:rsidRDefault="00D71C92" w:rsidP="00FA32B1">
      <w:pPr>
        <w:numPr>
          <w:ilvl w:val="0"/>
          <w:numId w:val="5"/>
        </w:numPr>
        <w:shd w:val="clear" w:color="auto" w:fill="FFFFFF"/>
        <w:tabs>
          <w:tab w:val="left" w:pos="696"/>
        </w:tabs>
        <w:ind w:left="696" w:hanging="35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Выполнять      отладку      программного      продукта     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специализированных программных средств.</w:t>
      </w:r>
    </w:p>
    <w:p w:rsidR="00D71C92" w:rsidRDefault="00D71C92" w:rsidP="00FA32B1">
      <w:pPr>
        <w:numPr>
          <w:ilvl w:val="0"/>
          <w:numId w:val="5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разработку тестовых наборов и тестовых сценариев.</w:t>
      </w:r>
    </w:p>
    <w:p w:rsidR="00D71C92" w:rsidRDefault="00D71C92" w:rsidP="00FA32B1">
      <w:pPr>
        <w:numPr>
          <w:ilvl w:val="0"/>
          <w:numId w:val="5"/>
        </w:numPr>
        <w:shd w:val="clear" w:color="auto" w:fill="FFFFFF"/>
        <w:tabs>
          <w:tab w:val="left" w:pos="696"/>
        </w:tabs>
        <w:ind w:left="696" w:hanging="350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 инспектирование  компонент  программного   продукта  на предмет соответствия стандартам кодирования.</w:t>
      </w:r>
    </w:p>
    <w:p w:rsidR="00D71C92" w:rsidRDefault="00D71C92" w:rsidP="00FA32B1">
      <w:pPr>
        <w:numPr>
          <w:ilvl w:val="0"/>
          <w:numId w:val="5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Разрабатывать технологическую документацию.</w:t>
      </w:r>
    </w:p>
    <w:p w:rsidR="00D71C92" w:rsidRDefault="00D71C92" w:rsidP="00FA32B1">
      <w:pPr>
        <w:shd w:val="clear" w:color="auto" w:fill="FFFFFF"/>
        <w:ind w:firstLine="696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профессионального модуля может быть использована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дополнительном профессиональном образовании и профессиональной подготовке работников в области информационно-коммуникационных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технологий при наличии среднего (полного) общего образования. Опыт работы </w:t>
      </w:r>
      <w:r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D71C92" w:rsidRPr="00DE0018" w:rsidRDefault="00D71C92" w:rsidP="00BB3BA3">
      <w:pPr>
        <w:pStyle w:val="a3"/>
        <w:numPr>
          <w:ilvl w:val="1"/>
          <w:numId w:val="7"/>
        </w:numPr>
        <w:shd w:val="clear" w:color="auto" w:fill="FFFFFF"/>
        <w:tabs>
          <w:tab w:val="left" w:pos="494"/>
        </w:tabs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E00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Цели и задачи профессионального модуля - требования к результатам</w:t>
      </w:r>
      <w:r w:rsidRPr="00DE00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/>
        <w:t>освоения профессионального модуля</w:t>
      </w:r>
    </w:p>
    <w:p w:rsidR="00DE0018" w:rsidRPr="00BB3BA3" w:rsidRDefault="00DE0018" w:rsidP="00BB3BA3">
      <w:pPr>
        <w:shd w:val="clear" w:color="auto" w:fill="FFFFFF"/>
        <w:ind w:left="10" w:firstLine="706"/>
        <w:rPr>
          <w:rFonts w:ascii="Times New Roman" w:eastAsia="Times New Roman" w:hAnsi="Times New Roman" w:cs="Times New Roman"/>
          <w:sz w:val="10"/>
          <w:szCs w:val="10"/>
        </w:rPr>
      </w:pPr>
    </w:p>
    <w:p w:rsidR="00DE0018" w:rsidRDefault="00D71C92" w:rsidP="00D71C92">
      <w:pPr>
        <w:shd w:val="clear" w:color="auto" w:fill="FFFFFF"/>
        <w:spacing w:line="326" w:lineRule="exact"/>
        <w:ind w:left="10"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71C92" w:rsidRDefault="00D71C92" w:rsidP="00DE0018">
      <w:pPr>
        <w:shd w:val="clear" w:color="auto" w:fill="FFFFFF"/>
        <w:spacing w:line="326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D71C92" w:rsidRDefault="00D71C92" w:rsidP="00DE0018">
      <w:pPr>
        <w:numPr>
          <w:ilvl w:val="0"/>
          <w:numId w:val="8"/>
        </w:numPr>
        <w:shd w:val="clear" w:color="auto" w:fill="FFFFFF"/>
        <w:tabs>
          <w:tab w:val="left" w:pos="696"/>
        </w:tabs>
        <w:spacing w:before="5" w:line="326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участия в выработке требований к программному обеспечению;</w:t>
      </w:r>
    </w:p>
    <w:p w:rsidR="00D71C92" w:rsidRDefault="00D71C92" w:rsidP="00DE0018">
      <w:pPr>
        <w:numPr>
          <w:ilvl w:val="0"/>
          <w:numId w:val="8"/>
        </w:numPr>
        <w:shd w:val="clear" w:color="auto" w:fill="FFFFFF"/>
        <w:tabs>
          <w:tab w:val="left" w:pos="696"/>
        </w:tabs>
        <w:spacing w:before="10" w:line="326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участия в проектировании программного обеспечения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специализированных программных пакетов;</w:t>
      </w:r>
    </w:p>
    <w:p w:rsidR="00D71C92" w:rsidRDefault="00D71C92" w:rsidP="00D71C92">
      <w:pPr>
        <w:shd w:val="clear" w:color="auto" w:fill="FFFFFF"/>
        <w:spacing w:line="326" w:lineRule="exact"/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уметь: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696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0018">
        <w:rPr>
          <w:rFonts w:ascii="Times New Roman" w:eastAsia="Times New Roman" w:hAnsi="Times New Roman" w:cs="Times New Roman"/>
          <w:spacing w:val="-1"/>
          <w:sz w:val="28"/>
          <w:szCs w:val="28"/>
        </w:rPr>
        <w:t>владеть основными методологиями процессов разработки программного обеспечения;</w:t>
      </w:r>
    </w:p>
    <w:p w:rsidR="00D71C92" w:rsidRDefault="00D71C92" w:rsidP="00DE0018">
      <w:pPr>
        <w:numPr>
          <w:ilvl w:val="0"/>
          <w:numId w:val="8"/>
        </w:numPr>
        <w:shd w:val="clear" w:color="auto" w:fill="FFFFFF"/>
        <w:tabs>
          <w:tab w:val="left" w:pos="696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001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 методы для получения кода с заданной функциональностью и степенью качества;</w:t>
      </w:r>
    </w:p>
    <w:p w:rsidR="00DE0018" w:rsidRPr="00DE0018" w:rsidRDefault="00DE0018" w:rsidP="00DE0018">
      <w:pPr>
        <w:numPr>
          <w:ilvl w:val="0"/>
          <w:numId w:val="8"/>
        </w:numPr>
        <w:shd w:val="clear" w:color="auto" w:fill="FFFFFF"/>
        <w:tabs>
          <w:tab w:val="left" w:pos="696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DE0018" w:rsidRPr="00DE0018" w:rsidSect="00684E4C">
          <w:footerReference w:type="default" r:id="rId8"/>
          <w:pgSz w:w="12240" w:h="15840"/>
          <w:pgMar w:top="851" w:right="851" w:bottom="567" w:left="1418" w:header="720" w:footer="720" w:gutter="0"/>
          <w:pgNumType w:start="3"/>
          <w:cols w:space="60"/>
          <w:noEndnote/>
        </w:sectPr>
      </w:pPr>
    </w:p>
    <w:p w:rsidR="00D71C92" w:rsidRPr="00DE0018" w:rsidRDefault="00D71C92" w:rsidP="00DE0018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lastRenderedPageBreak/>
        <w:t>знать: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 процесса разработки программного обеспечения;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принципы процесса разработки программного обеспечения;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подходы к интегрированию программных модулей;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методы и средства эффективной разработки;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 верификации и аттестации программного обеспечения;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концепции и реализации программных процессов;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0018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0018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 организации работы в коллективах разработчиков программного обеспечения;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00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основные положения метрологии программных продуктов, принципы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построения, проектирования и использования средств для измерений </w:t>
      </w:r>
      <w:r w:rsidRPr="00DE0018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характеристик и параметров программ, программных систем и комплексов;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стандарты качества программного обеспечения;</w:t>
      </w:r>
    </w:p>
    <w:p w:rsidR="00D71C92" w:rsidRPr="00DE0018" w:rsidRDefault="00D71C92" w:rsidP="00DE0018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6" w:lineRule="exact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E0018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 и средства разработки программной документации</w:t>
      </w:r>
      <w:r w:rsidR="00DE001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D71C92" w:rsidRPr="00DE0018" w:rsidRDefault="00D71C92" w:rsidP="00DE0018">
      <w:pPr>
        <w:pStyle w:val="a3"/>
        <w:numPr>
          <w:ilvl w:val="1"/>
          <w:numId w:val="7"/>
        </w:numPr>
        <w:shd w:val="clear" w:color="auto" w:fill="FFFFFF"/>
        <w:tabs>
          <w:tab w:val="left" w:pos="494"/>
        </w:tabs>
        <w:spacing w:before="26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E00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Количество часов на освоение рабочей программы профессионального</w:t>
      </w:r>
      <w:r w:rsidR="00DE0018" w:rsidRPr="00DE00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00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модуля:</w:t>
      </w:r>
    </w:p>
    <w:p w:rsidR="00D71C92" w:rsidRDefault="00D71C92" w:rsidP="00D71C92">
      <w:pPr>
        <w:shd w:val="clear" w:color="auto" w:fill="FFFFFF"/>
        <w:spacing w:line="322" w:lineRule="exact"/>
        <w:ind w:left="5"/>
      </w:pPr>
      <w:r>
        <w:rPr>
          <w:rFonts w:ascii="Times New Roman" w:eastAsia="Times New Roman" w:hAnsi="Times New Roman" w:cs="Times New Roman"/>
          <w:sz w:val="28"/>
          <w:szCs w:val="28"/>
        </w:rPr>
        <w:t>всего - 5</w:t>
      </w:r>
      <w:r w:rsidR="00DE0018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час, в том числе:</w:t>
      </w:r>
    </w:p>
    <w:p w:rsidR="00D71C92" w:rsidRDefault="00D71C92" w:rsidP="0027465A">
      <w:pPr>
        <w:shd w:val="clear" w:color="auto" w:fill="FFFFFF"/>
        <w:spacing w:line="322" w:lineRule="exact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максимальной учебной нагрузки обучающегося - 3</w:t>
      </w:r>
      <w:r w:rsidR="00DE0018">
        <w:rPr>
          <w:rFonts w:ascii="Times New Roman" w:eastAsia="Times New Roman" w:hAnsi="Times New Roman" w:cs="Times New Roman"/>
          <w:spacing w:val="-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час, включая:</w:t>
      </w:r>
    </w:p>
    <w:p w:rsidR="00D71C92" w:rsidRDefault="00D71C92" w:rsidP="00D71C92">
      <w:pPr>
        <w:shd w:val="clear" w:color="auto" w:fill="FFFFFF"/>
        <w:spacing w:line="322" w:lineRule="exact"/>
        <w:ind w:left="710"/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- 2</w:t>
      </w:r>
      <w:r w:rsidR="00DE0018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DE0018" w:rsidRDefault="00D71C92" w:rsidP="00DE0018">
      <w:pPr>
        <w:shd w:val="clear" w:color="auto" w:fill="FFFFFF"/>
        <w:spacing w:line="322" w:lineRule="exact"/>
        <w:ind w:left="5" w:right="-1" w:firstLine="70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самостоятельной работы обучающегося </w:t>
      </w:r>
      <w:r w:rsidR="00DE0018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</w:t>
      </w:r>
      <w:r w:rsidR="00DE00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16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часов; </w:t>
      </w:r>
    </w:p>
    <w:p w:rsidR="00D71C92" w:rsidRDefault="00D71C92" w:rsidP="00DE0018">
      <w:pPr>
        <w:shd w:val="clear" w:color="auto" w:fill="FFFFFF"/>
        <w:spacing w:line="322" w:lineRule="exact"/>
        <w:ind w:left="5" w:right="-1" w:firstLine="706"/>
      </w:pPr>
      <w:r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- 180 часов.</w:t>
      </w:r>
    </w:p>
    <w:p w:rsidR="00D71C92" w:rsidRDefault="00D71C92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D71C92">
      <w:pPr>
        <w:tabs>
          <w:tab w:val="left" w:pos="2985"/>
        </w:tabs>
      </w:pPr>
    </w:p>
    <w:p w:rsidR="00F906CA" w:rsidRDefault="00F906CA" w:rsidP="00F906CA">
      <w:pPr>
        <w:shd w:val="clear" w:color="auto" w:fill="FFFFFF"/>
        <w:ind w:left="494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РЕЗУЛЬТАТЫ ОСВОЕНИЯ ПРОФЕССИОНАЛЬНОГО МОДУЛЯ</w:t>
      </w:r>
    </w:p>
    <w:p w:rsidR="00F906CA" w:rsidRDefault="00F906CA" w:rsidP="00BB3BA3">
      <w:pPr>
        <w:shd w:val="clear" w:color="auto" w:fill="FFFFFF"/>
        <w:spacing w:before="173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обучающимися видом профессиональной деятельности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интеграции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программных модулей,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том числе профессиональными (ПК) и общими (ОК)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компетенциями:</w:t>
      </w:r>
    </w:p>
    <w:p w:rsidR="00BB3BA3" w:rsidRPr="00BB3BA3" w:rsidRDefault="00BB3BA3" w:rsidP="00BB3BA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2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8525"/>
      </w:tblGrid>
      <w:tr w:rsidR="00F906CA" w:rsidRPr="00F906CA" w:rsidTr="00532730">
        <w:trPr>
          <w:trHeight w:hRule="exact" w:val="696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211"/>
              <w:jc w:val="center"/>
              <w:rPr>
                <w:b/>
              </w:rPr>
            </w:pPr>
            <w:r w:rsidRPr="00F9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32"/>
              <w:jc w:val="center"/>
              <w:rPr>
                <w:b/>
              </w:rPr>
            </w:pPr>
            <w:r w:rsidRPr="00F9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F906CA" w:rsidRPr="00F906CA" w:rsidTr="00532730">
        <w:trPr>
          <w:trHeight w:hRule="exact" w:val="662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4"/>
            </w:pPr>
            <w:r w:rsidRPr="00F906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ПК 3.1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2" w:lineRule="exact"/>
              <w:ind w:right="206"/>
            </w:pPr>
            <w:r w:rsidRPr="00F906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Анализировать проектную и техническую документацию на уровне </w:t>
            </w:r>
            <w:r w:rsidRPr="00F906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взаимодействия компонент программного обеспечения.</w:t>
            </w:r>
          </w:p>
        </w:tc>
      </w:tr>
      <w:tr w:rsidR="00F906CA" w:rsidRPr="00F906CA" w:rsidTr="00532730">
        <w:trPr>
          <w:trHeight w:hRule="exact" w:val="494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4"/>
            </w:pPr>
            <w:r w:rsidRPr="00F906CA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ПК </w:t>
            </w:r>
            <w:r w:rsidRPr="00F906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3.2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tabs>
                <w:tab w:val="left" w:pos="7645"/>
                <w:tab w:val="left" w:pos="8070"/>
                <w:tab w:val="left" w:pos="8354"/>
              </w:tabs>
            </w:pPr>
            <w:r w:rsidRPr="00F906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Выполнять интеграцию модулей в программную систему.</w:t>
            </w:r>
          </w:p>
        </w:tc>
      </w:tr>
      <w:tr w:rsidR="00F906CA" w:rsidRPr="00F906CA" w:rsidTr="00532730">
        <w:trPr>
          <w:trHeight w:hRule="exact" w:val="653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4"/>
            </w:pPr>
            <w:r w:rsidRPr="00F906CA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</w:rPr>
              <w:t xml:space="preserve">ПК </w:t>
            </w:r>
            <w:r w:rsidRPr="00F906C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3.3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17" w:lineRule="exact"/>
              <w:ind w:right="29"/>
            </w:pPr>
            <w:r w:rsidRPr="00F906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Выполнять отладку программного продукта с использованием </w:t>
            </w: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специализированных программных средств.</w:t>
            </w:r>
          </w:p>
        </w:tc>
      </w:tr>
      <w:tr w:rsidR="00F906CA" w:rsidRPr="00F906CA" w:rsidTr="00532730">
        <w:trPr>
          <w:trHeight w:hRule="exact" w:val="494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9"/>
            </w:pPr>
            <w:r w:rsidRPr="00F906CA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ПК </w:t>
            </w:r>
            <w:r w:rsidRPr="00F906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3.4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5" w:right="293"/>
            </w:pPr>
            <w:r w:rsidRPr="00F906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Осуществлять разработку тестовых наборов и тестовых сценариев.</w:t>
            </w:r>
          </w:p>
        </w:tc>
      </w:tr>
      <w:tr w:rsidR="00F906CA" w:rsidRPr="00F906CA" w:rsidTr="00532730">
        <w:trPr>
          <w:trHeight w:hRule="exact" w:val="653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4"/>
            </w:pPr>
            <w:r w:rsidRPr="00F906CA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</w:rPr>
              <w:t xml:space="preserve">ПК </w:t>
            </w:r>
            <w:r w:rsidRPr="00F906C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3.5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17" w:lineRule="exact"/>
              <w:ind w:right="34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F906CA" w:rsidRPr="00F906CA" w:rsidTr="00532730">
        <w:trPr>
          <w:trHeight w:hRule="exact" w:val="490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4"/>
            </w:pPr>
            <w:r w:rsidRPr="00F906CA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ПК </w:t>
            </w:r>
            <w:r w:rsidRPr="00F906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3.6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right="2515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технологическую документацию.</w:t>
            </w:r>
          </w:p>
        </w:tc>
      </w:tr>
      <w:tr w:rsidR="00F906CA" w:rsidRPr="00F906CA" w:rsidTr="00532730">
        <w:trPr>
          <w:trHeight w:hRule="exact" w:val="653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9"/>
            </w:pPr>
            <w:r w:rsidRPr="00F9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2" w:lineRule="exact"/>
              <w:ind w:right="43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906CA" w:rsidRPr="00F906CA" w:rsidTr="00532730">
        <w:trPr>
          <w:trHeight w:hRule="exact" w:val="979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9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2" w:lineRule="exact"/>
              <w:ind w:right="34" w:firstLine="5"/>
            </w:pPr>
            <w:r w:rsidRPr="00F906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Организовывать собственную деятельность, определять методы и </w:t>
            </w: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выполнения профессиональных задач, оценивать их эффективность и качество.</w:t>
            </w:r>
          </w:p>
        </w:tc>
      </w:tr>
      <w:tr w:rsidR="00F906CA" w:rsidRPr="00F906CA" w:rsidTr="00532730">
        <w:trPr>
          <w:trHeight w:hRule="exact" w:val="682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9"/>
            </w:pPr>
            <w:r w:rsidRPr="00F9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З.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2" w:lineRule="exact"/>
              <w:ind w:right="38" w:hanging="5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906CA" w:rsidRPr="00F906CA" w:rsidTr="00532730">
        <w:trPr>
          <w:trHeight w:hRule="exact" w:val="979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9"/>
            </w:pPr>
            <w:r w:rsidRPr="00F9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2" w:lineRule="exact"/>
              <w:ind w:right="43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906CA" w:rsidRPr="00F906CA" w:rsidTr="00532730">
        <w:trPr>
          <w:trHeight w:hRule="exact" w:val="811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9"/>
            </w:pPr>
            <w:r w:rsidRPr="00F9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2" w:lineRule="exact"/>
              <w:ind w:right="38" w:hanging="5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для </w:t>
            </w:r>
            <w:r w:rsidRPr="00F906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совершенствования профессиональной деятельности.</w:t>
            </w:r>
          </w:p>
        </w:tc>
      </w:tr>
      <w:tr w:rsidR="00F906CA" w:rsidRPr="00F906CA" w:rsidTr="00532730">
        <w:trPr>
          <w:trHeight w:hRule="exact" w:val="682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4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2" w:lineRule="exact"/>
              <w:ind w:right="43" w:hanging="5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в коллективе и команде, обеспечивать ее сплочение, </w:t>
            </w:r>
            <w:r w:rsidRPr="00F906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эффективно общаться с коллегами, руководством, потребителями.</w:t>
            </w:r>
          </w:p>
        </w:tc>
      </w:tr>
      <w:tr w:rsidR="00F906CA" w:rsidRPr="00F906CA" w:rsidTr="00532730">
        <w:trPr>
          <w:trHeight w:hRule="exact" w:val="979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4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2" w:lineRule="exact"/>
              <w:ind w:right="43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подчиненных, </w:t>
            </w:r>
            <w:r w:rsidRPr="00F906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организовывать и контролировать их работу с принятием на себя </w:t>
            </w: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ответственности за результат выполнения заданий.</w:t>
            </w:r>
          </w:p>
        </w:tc>
      </w:tr>
      <w:tr w:rsidR="00F906CA" w:rsidRPr="00F906CA" w:rsidTr="00532730">
        <w:trPr>
          <w:trHeight w:hRule="exact" w:val="984"/>
        </w:trPr>
        <w:tc>
          <w:tcPr>
            <w:tcW w:w="1104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4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25" w:type="dxa"/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2" w:lineRule="exact"/>
              <w:ind w:right="43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F906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личностного развития, заниматься самообразованием, осознанно </w:t>
            </w: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F906CA" w:rsidRPr="00F906CA" w:rsidTr="00532730">
        <w:trPr>
          <w:trHeight w:hRule="exact" w:val="682"/>
        </w:trPr>
        <w:tc>
          <w:tcPr>
            <w:tcW w:w="110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4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2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26" w:lineRule="exact"/>
              <w:ind w:right="43" w:hanging="10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F906CA" w:rsidRPr="00F906CA" w:rsidTr="00BB3BA3">
        <w:trPr>
          <w:trHeight w:hRule="exact" w:val="857"/>
        </w:trPr>
        <w:tc>
          <w:tcPr>
            <w:tcW w:w="110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ind w:left="19"/>
            </w:pPr>
            <w:r w:rsidRPr="00F906C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F906C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10.</w:t>
            </w:r>
          </w:p>
        </w:tc>
        <w:tc>
          <w:tcPr>
            <w:tcW w:w="852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906CA" w:rsidRPr="00F906CA" w:rsidRDefault="00F906CA" w:rsidP="00532730">
            <w:pPr>
              <w:shd w:val="clear" w:color="auto" w:fill="FFFFFF"/>
              <w:spacing w:line="317" w:lineRule="exact"/>
              <w:ind w:right="34" w:hanging="5"/>
            </w:pPr>
            <w:r w:rsidRPr="00F90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F906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EB0D31" w:rsidRDefault="00EB0D31" w:rsidP="00EB0D31">
      <w:pPr>
        <w:shd w:val="clear" w:color="auto" w:fill="FFFFFF"/>
        <w:ind w:left="3115"/>
        <w:rPr>
          <w:rFonts w:ascii="Times New Roman" w:hAnsi="Times New Roman" w:cs="Times New Roman"/>
          <w:b/>
          <w:sz w:val="28"/>
          <w:szCs w:val="28"/>
        </w:rPr>
        <w:sectPr w:rsidR="00EB0D31" w:rsidSect="00387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D31" w:rsidRPr="006268A0" w:rsidRDefault="00EB0D31" w:rsidP="00EB0D31">
      <w:pPr>
        <w:shd w:val="clear" w:color="auto" w:fill="FFFFFF"/>
        <w:ind w:left="3115"/>
        <w:rPr>
          <w:b/>
          <w:sz w:val="28"/>
          <w:szCs w:val="28"/>
        </w:rPr>
      </w:pPr>
      <w:r w:rsidRPr="006268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6268A0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ПРОФЕССИОНАЛЬНОГО МОДУЛЯ</w:t>
      </w:r>
    </w:p>
    <w:p w:rsidR="00EB0D31" w:rsidRPr="006268A0" w:rsidRDefault="00EB0D31" w:rsidP="00EB0D31">
      <w:pPr>
        <w:shd w:val="clear" w:color="auto" w:fill="FFFFFF"/>
        <w:ind w:left="446"/>
        <w:rPr>
          <w:b/>
          <w:sz w:val="28"/>
          <w:szCs w:val="28"/>
        </w:rPr>
      </w:pPr>
      <w:r w:rsidRPr="006268A0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6268A0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профессионального модуля</w:t>
      </w:r>
    </w:p>
    <w:tbl>
      <w:tblPr>
        <w:tblW w:w="1587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261"/>
        <w:gridCol w:w="1418"/>
        <w:gridCol w:w="852"/>
        <w:gridCol w:w="1771"/>
        <w:gridCol w:w="1210"/>
        <w:gridCol w:w="902"/>
        <w:gridCol w:w="1253"/>
        <w:gridCol w:w="1208"/>
        <w:gridCol w:w="2302"/>
      </w:tblGrid>
      <w:tr w:rsidR="00EB0D31" w:rsidRPr="005765E8" w:rsidTr="00BB3BA3">
        <w:trPr>
          <w:trHeight w:hRule="exact" w:val="65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ind w:left="53" w:right="48" w:hanging="53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Коды </w:t>
            </w:r>
            <w:proofErr w:type="spellStart"/>
            <w:r w:rsidR="005765E8"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профессии-</w:t>
            </w: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ональных</w:t>
            </w:r>
            <w:proofErr w:type="spellEnd"/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компетенций</w:t>
            </w:r>
          </w:p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ind w:left="53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Наименования разделов</w:t>
            </w:r>
          </w:p>
          <w:p w:rsidR="00EB0D31" w:rsidRPr="005765E8" w:rsidRDefault="00EB0D31" w:rsidP="007D5FE6">
            <w:pPr>
              <w:shd w:val="clear" w:color="auto" w:fill="FFFFFF"/>
              <w:ind w:left="53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профессионального</w:t>
            </w:r>
          </w:p>
          <w:p w:rsidR="00EB0D31" w:rsidRPr="005765E8" w:rsidRDefault="00EB0D31" w:rsidP="007D5FE6">
            <w:pPr>
              <w:shd w:val="clear" w:color="auto" w:fill="FFFFFF"/>
              <w:ind w:left="53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модуля</w:t>
            </w:r>
          </w:p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ind w:left="86" w:right="91" w:firstLine="5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часов</w:t>
            </w:r>
          </w:p>
          <w:p w:rsidR="00EB0D31" w:rsidRPr="005765E8" w:rsidRDefault="00EB0D31" w:rsidP="007D5FE6">
            <w:pPr>
              <w:shd w:val="clear" w:color="auto" w:fill="FFFFFF"/>
              <w:ind w:left="86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576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макс.</w:t>
            </w:r>
          </w:p>
          <w:p w:rsidR="00EB0D31" w:rsidRPr="005765E8" w:rsidRDefault="00EB0D31" w:rsidP="007D5FE6">
            <w:pPr>
              <w:shd w:val="clear" w:color="auto" w:fill="FFFFFF"/>
              <w:ind w:left="86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учебная</w:t>
            </w:r>
          </w:p>
          <w:p w:rsidR="00EB0D31" w:rsidRPr="005765E8" w:rsidRDefault="00EB0D31" w:rsidP="007D5FE6">
            <w:pPr>
              <w:shd w:val="clear" w:color="auto" w:fill="FFFFFF"/>
              <w:ind w:left="86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</w:rPr>
              <w:t>нагрузка и</w:t>
            </w:r>
          </w:p>
          <w:p w:rsidR="00EB0D31" w:rsidRPr="005765E8" w:rsidRDefault="00EB0D31" w:rsidP="007D5FE6">
            <w:pPr>
              <w:shd w:val="clear" w:color="auto" w:fill="FFFFFF"/>
              <w:ind w:left="86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i/>
                <w:iCs/>
                <w:spacing w:val="-3"/>
                <w:sz w:val="26"/>
                <w:szCs w:val="26"/>
              </w:rPr>
              <w:t>практики)</w:t>
            </w:r>
          </w:p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5765E8">
            <w:pPr>
              <w:shd w:val="clear" w:color="auto" w:fill="FFFFFF"/>
              <w:ind w:right="25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ind w:left="1234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EB0D31" w:rsidRPr="005765E8" w:rsidTr="00BB3BA3">
        <w:trPr>
          <w:trHeight w:hRule="exact" w:val="97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5765E8">
            <w:pPr>
              <w:shd w:val="clear" w:color="auto" w:fill="FFFFFF"/>
              <w:ind w:left="53" w:right="53" w:firstLine="49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Учебная,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профилю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специальности),</w:t>
            </w:r>
          </w:p>
          <w:p w:rsidR="00EB0D31" w:rsidRPr="005765E8" w:rsidRDefault="00EB0D31" w:rsidP="005765E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  <w:r w:rsidR="005765E8"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765E8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>(</w:t>
            </w:r>
            <w:r w:rsidRPr="005765E8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если предусмотрена </w:t>
            </w:r>
            <w:r w:rsidRPr="005765E8">
              <w:rPr>
                <w:rFonts w:ascii="Times New Roman" w:eastAsia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рассредоточенная </w:t>
            </w:r>
            <w:r w:rsidRPr="00576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практика)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EB0D31" w:rsidRPr="005765E8" w:rsidTr="00BB3BA3">
        <w:trPr>
          <w:trHeight w:hRule="exact" w:val="177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Всего,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часов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5765E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лабораторные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и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практические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занятия,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т.ч., курсовая</w:t>
            </w:r>
          </w:p>
          <w:p w:rsidR="00EB0D31" w:rsidRPr="005765E8" w:rsidRDefault="00EB0D31" w:rsidP="007D5FE6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(проект),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Всего,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часов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ind w:left="19" w:right="24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т.ч., курсовая</w:t>
            </w:r>
          </w:p>
          <w:p w:rsidR="00EB0D31" w:rsidRPr="005765E8" w:rsidRDefault="00EB0D31" w:rsidP="007D5FE6">
            <w:pPr>
              <w:shd w:val="clear" w:color="auto" w:fill="FFFFFF"/>
              <w:ind w:left="19" w:right="24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(проект),</w:t>
            </w:r>
          </w:p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EB0D31" w:rsidRPr="005765E8" w:rsidTr="00BB3BA3">
        <w:trPr>
          <w:trHeight w:hRule="exact"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821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1334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480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283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720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0D31" w:rsidRPr="005765E8" w:rsidTr="00BB3BA3">
        <w:trPr>
          <w:trHeight w:hRule="exact" w:val="98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24" w:right="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 1, ПК 3, ПК 4, ПК 5, ПК 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BB3BA3">
            <w:pPr>
              <w:shd w:val="clear" w:color="auto" w:fill="FFFFFF"/>
              <w:tabs>
                <w:tab w:val="left" w:pos="3039"/>
              </w:tabs>
              <w:ind w:left="10" w:right="-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1. </w:t>
            </w:r>
            <w:r w:rsidR="00BB3B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роектирование программного 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0D31" w:rsidRPr="005765E8" w:rsidTr="00BB3BA3">
        <w:trPr>
          <w:trHeight w:hRule="exact" w:val="15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5765E8">
            <w:pPr>
              <w:shd w:val="clear" w:color="auto" w:fill="FFFFFF"/>
              <w:ind w:left="24" w:right="-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 1, ПК 2, ПКЗ, ПК 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2. Разработка</w:t>
            </w:r>
          </w:p>
          <w:p w:rsidR="00EB0D31" w:rsidRPr="005765E8" w:rsidRDefault="00EB0D31" w:rsidP="007D5FE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программного</w:t>
            </w:r>
          </w:p>
          <w:p w:rsidR="00EB0D31" w:rsidRPr="005765E8" w:rsidRDefault="00EB0D31" w:rsidP="007D5FE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обеспечения</w:t>
            </w:r>
          </w:p>
          <w:p w:rsidR="00EB0D31" w:rsidRPr="005765E8" w:rsidRDefault="00EB0D31" w:rsidP="007D5FE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инструментальными</w:t>
            </w:r>
          </w:p>
          <w:p w:rsidR="00EB0D31" w:rsidRPr="005765E8" w:rsidRDefault="00EB0D31" w:rsidP="007D5FE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средствами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0D31" w:rsidRPr="005765E8" w:rsidTr="00BB3BA3">
        <w:trPr>
          <w:trHeight w:hRule="exact" w:val="87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ПК 5, ПК 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3. Разработка</w:t>
            </w:r>
          </w:p>
          <w:p w:rsidR="00EB0D31" w:rsidRPr="005765E8" w:rsidRDefault="00EB0D31" w:rsidP="007D5FE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программной</w:t>
            </w:r>
          </w:p>
          <w:p w:rsidR="00EB0D31" w:rsidRPr="005765E8" w:rsidRDefault="00EB0D31" w:rsidP="007D5FE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документации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0D31" w:rsidRPr="005765E8" w:rsidTr="00BB3BA3">
        <w:trPr>
          <w:trHeight w:hRule="exact" w:val="17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10" w:right="9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Производственная практика (по профилю специальности), </w:t>
            </w:r>
            <w:r w:rsidRPr="00576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часов </w:t>
            </w:r>
            <w:r w:rsidRPr="005765E8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(если предусмотрена итоговая </w:t>
            </w:r>
            <w:r w:rsidRPr="00576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(концентрированная</w:t>
            </w:r>
            <w:r w:rsidRPr="005765E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) </w:t>
            </w:r>
            <w:r w:rsidRPr="00576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практика)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EB0D31" w:rsidRPr="005765E8" w:rsidTr="00BB3BA3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D31" w:rsidRPr="005765E8" w:rsidRDefault="00EB0D31" w:rsidP="007D5FE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b/>
                <w:sz w:val="26"/>
                <w:szCs w:val="26"/>
              </w:rPr>
              <w:t>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b/>
                <w:sz w:val="26"/>
                <w:szCs w:val="26"/>
              </w:rPr>
              <w:t>232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b/>
                <w:sz w:val="26"/>
                <w:szCs w:val="26"/>
              </w:rPr>
              <w:t>116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D31" w:rsidRPr="005765E8" w:rsidRDefault="00EB0D31" w:rsidP="007D5F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5E8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</w:tr>
    </w:tbl>
    <w:p w:rsidR="00EB0D31" w:rsidRDefault="00EB0D31" w:rsidP="00EB0D31">
      <w:pPr>
        <w:tabs>
          <w:tab w:val="left" w:pos="2985"/>
        </w:tabs>
        <w:rPr>
          <w:rFonts w:ascii="Times New Roman" w:hAnsi="Times New Roman" w:cs="Times New Roman"/>
          <w:b/>
          <w:sz w:val="32"/>
          <w:szCs w:val="32"/>
        </w:rPr>
      </w:pPr>
      <w:r w:rsidRPr="00246C40">
        <w:rPr>
          <w:rFonts w:ascii="Times New Roman" w:hAnsi="Times New Roman" w:cs="Times New Roman"/>
          <w:b/>
          <w:sz w:val="32"/>
          <w:szCs w:val="32"/>
        </w:rPr>
        <w:lastRenderedPageBreak/>
        <w:t>3.2. Содержание обучения по профессиональному модулю (ПМ)</w:t>
      </w:r>
    </w:p>
    <w:p w:rsidR="00684E4C" w:rsidRPr="00246C40" w:rsidRDefault="00684E4C" w:rsidP="00EB0D31">
      <w:pPr>
        <w:tabs>
          <w:tab w:val="left" w:pos="2985"/>
        </w:tabs>
        <w:rPr>
          <w:rFonts w:ascii="Times New Roman" w:hAnsi="Times New Roman" w:cs="Times New Roman"/>
          <w:b/>
          <w:sz w:val="32"/>
          <w:szCs w:val="32"/>
        </w:rPr>
      </w:pPr>
    </w:p>
    <w:p w:rsidR="00EB0D31" w:rsidRPr="007D5FE6" w:rsidRDefault="00EB0D31" w:rsidP="00EB0D31">
      <w:pPr>
        <w:tabs>
          <w:tab w:val="left" w:pos="2985"/>
        </w:tabs>
        <w:rPr>
          <w:sz w:val="10"/>
          <w:szCs w:val="10"/>
        </w:rPr>
      </w:pPr>
    </w:p>
    <w:tbl>
      <w:tblPr>
        <w:tblStyle w:val="a4"/>
        <w:tblW w:w="15690" w:type="dxa"/>
        <w:tblInd w:w="-523" w:type="dxa"/>
        <w:tblLook w:val="04A0"/>
      </w:tblPr>
      <w:tblGrid>
        <w:gridCol w:w="4175"/>
        <w:gridCol w:w="567"/>
        <w:gridCol w:w="8222"/>
        <w:gridCol w:w="1356"/>
        <w:gridCol w:w="1370"/>
      </w:tblGrid>
      <w:tr w:rsidR="00EB0D31" w:rsidRPr="00246C40" w:rsidTr="001D44CC">
        <w:tc>
          <w:tcPr>
            <w:tcW w:w="4175" w:type="dxa"/>
            <w:vAlign w:val="center"/>
          </w:tcPr>
          <w:p w:rsidR="00EB0D31" w:rsidRPr="00246C40" w:rsidRDefault="00EB0D31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  <w:gridSpan w:val="2"/>
            <w:vAlign w:val="center"/>
          </w:tcPr>
          <w:p w:rsidR="00EB0D31" w:rsidRPr="00246C40" w:rsidRDefault="00EB0D31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356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EB0D31" w:rsidRPr="00246C40" w:rsidTr="001D44CC">
        <w:tc>
          <w:tcPr>
            <w:tcW w:w="4175" w:type="dxa"/>
          </w:tcPr>
          <w:p w:rsidR="00EB0D31" w:rsidRPr="00246C40" w:rsidRDefault="00EB0D31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EB0D31" w:rsidRPr="00246C40" w:rsidRDefault="00EB0D31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6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0D31" w:rsidRPr="00246C40" w:rsidTr="001D44CC">
        <w:tc>
          <w:tcPr>
            <w:tcW w:w="4175" w:type="dxa"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ПМ 1. Проектирование программного обеспечения</w:t>
            </w:r>
          </w:p>
        </w:tc>
        <w:tc>
          <w:tcPr>
            <w:tcW w:w="8789" w:type="dxa"/>
            <w:gridSpan w:val="2"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370" w:type="dxa"/>
            <w:vMerge w:val="restart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D31" w:rsidRPr="00246C40" w:rsidTr="001D44CC">
        <w:tc>
          <w:tcPr>
            <w:tcW w:w="4175" w:type="dxa"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МДК 3.1. Технология разработки программного обеспечения</w:t>
            </w:r>
          </w:p>
        </w:tc>
        <w:tc>
          <w:tcPr>
            <w:tcW w:w="8789" w:type="dxa"/>
            <w:gridSpan w:val="2"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370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E6" w:rsidRPr="00246C40" w:rsidTr="001D44CC">
        <w:tc>
          <w:tcPr>
            <w:tcW w:w="4175" w:type="dxa"/>
            <w:vMerge w:val="restart"/>
          </w:tcPr>
          <w:p w:rsidR="007D5FE6" w:rsidRPr="00246C40" w:rsidRDefault="007D5FE6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Тема 1.1. Процессы создания программного обеспечения</w:t>
            </w:r>
          </w:p>
        </w:tc>
        <w:tc>
          <w:tcPr>
            <w:tcW w:w="8789" w:type="dxa"/>
            <w:gridSpan w:val="2"/>
          </w:tcPr>
          <w:p w:rsidR="007D5FE6" w:rsidRPr="00246C40" w:rsidRDefault="007D5FE6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7D5FE6" w:rsidRPr="006D0F52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  <w:vMerge/>
            <w:vAlign w:val="center"/>
          </w:tcPr>
          <w:p w:rsidR="007D5FE6" w:rsidRPr="00246C40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E6" w:rsidRPr="00246C40" w:rsidTr="001D44CC">
        <w:tc>
          <w:tcPr>
            <w:tcW w:w="4175" w:type="dxa"/>
            <w:vMerge/>
          </w:tcPr>
          <w:p w:rsidR="007D5FE6" w:rsidRPr="00246C40" w:rsidRDefault="007D5FE6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FE6" w:rsidRPr="00246C40" w:rsidRDefault="007D5FE6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7D5FE6" w:rsidRPr="00246C40" w:rsidRDefault="007D5FE6" w:rsidP="007D5FE6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246C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Понятие и основные процессы жизненного цикла программного продукта </w:t>
            </w:r>
            <w:r w:rsidRPr="00246C40">
              <w:rPr>
                <w:rFonts w:ascii="Times New Roman" w:eastAsia="Times New Roman" w:hAnsi="Times New Roman" w:cs="Times New Roman"/>
                <w:sz w:val="28"/>
                <w:szCs w:val="28"/>
              </w:rPr>
              <w:t>(ПП).</w:t>
            </w:r>
          </w:p>
        </w:tc>
        <w:tc>
          <w:tcPr>
            <w:tcW w:w="1356" w:type="dxa"/>
            <w:vMerge/>
            <w:vAlign w:val="center"/>
          </w:tcPr>
          <w:p w:rsidR="007D5FE6" w:rsidRPr="00246C40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D5FE6" w:rsidRPr="00246C40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FE6" w:rsidRPr="00246C40" w:rsidTr="001D44CC">
        <w:tc>
          <w:tcPr>
            <w:tcW w:w="4175" w:type="dxa"/>
            <w:vMerge/>
          </w:tcPr>
          <w:p w:rsidR="007D5FE6" w:rsidRPr="00246C40" w:rsidRDefault="007D5FE6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FE6" w:rsidRPr="00246C40" w:rsidRDefault="007D5FE6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7D5FE6" w:rsidRPr="00246C40" w:rsidRDefault="007D5FE6" w:rsidP="007D5F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6C40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Вспомогательные процессы жизненного цикла ПП.</w:t>
            </w:r>
          </w:p>
        </w:tc>
        <w:tc>
          <w:tcPr>
            <w:tcW w:w="1356" w:type="dxa"/>
            <w:vMerge/>
            <w:vAlign w:val="center"/>
          </w:tcPr>
          <w:p w:rsidR="007D5FE6" w:rsidRPr="00246C40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D5FE6" w:rsidRPr="00246C40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FE6" w:rsidRPr="00246C40" w:rsidTr="001D44CC">
        <w:tc>
          <w:tcPr>
            <w:tcW w:w="4175" w:type="dxa"/>
            <w:vMerge/>
          </w:tcPr>
          <w:p w:rsidR="007D5FE6" w:rsidRPr="00246C40" w:rsidRDefault="007D5FE6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FE6" w:rsidRPr="00246C40" w:rsidRDefault="007D5FE6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7D5FE6" w:rsidRPr="00246C40" w:rsidRDefault="007D5FE6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sz w:val="28"/>
                <w:szCs w:val="28"/>
              </w:rPr>
            </w:pPr>
            <w:r w:rsidRPr="00246C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Организационные процессы жизненного цикла ПП и взаимосвязь между </w:t>
            </w:r>
            <w:r w:rsidRPr="00246C40">
              <w:rPr>
                <w:rFonts w:ascii="Times New Roman" w:eastAsia="Times New Roman" w:hAnsi="Times New Roman" w:cs="Times New Roman"/>
                <w:sz w:val="28"/>
                <w:szCs w:val="28"/>
              </w:rPr>
              <w:t>ними</w:t>
            </w:r>
          </w:p>
        </w:tc>
        <w:tc>
          <w:tcPr>
            <w:tcW w:w="1356" w:type="dxa"/>
            <w:vMerge/>
            <w:vAlign w:val="center"/>
          </w:tcPr>
          <w:p w:rsidR="007D5FE6" w:rsidRPr="00246C40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D5FE6" w:rsidRPr="00246C40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FE6" w:rsidRPr="00246C40" w:rsidTr="001D44CC">
        <w:tc>
          <w:tcPr>
            <w:tcW w:w="4175" w:type="dxa"/>
            <w:vMerge/>
          </w:tcPr>
          <w:p w:rsidR="007D5FE6" w:rsidRPr="00246C40" w:rsidRDefault="007D5FE6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5FE6" w:rsidRPr="00246C40" w:rsidRDefault="007D5FE6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7D5FE6" w:rsidRPr="00246C40" w:rsidRDefault="007D5FE6" w:rsidP="007D5F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6C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Характеристика и длительность основных этапов создания ПП</w:t>
            </w:r>
          </w:p>
        </w:tc>
        <w:tc>
          <w:tcPr>
            <w:tcW w:w="1356" w:type="dxa"/>
            <w:vMerge/>
            <w:vAlign w:val="center"/>
          </w:tcPr>
          <w:p w:rsidR="007D5FE6" w:rsidRPr="00246C40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D5FE6" w:rsidRPr="00246C40" w:rsidRDefault="007D5FE6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EB0D31" w:rsidRPr="006D0F52" w:rsidRDefault="00EB0D31" w:rsidP="007D5FE6">
            <w:pPr>
              <w:shd w:val="clear" w:color="auto" w:fill="FFFFFF"/>
              <w:rPr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EB0D31" w:rsidRPr="006D0F52" w:rsidRDefault="00EB0D31" w:rsidP="007D5FE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D31" w:rsidRPr="00246C40" w:rsidTr="001D44CC">
        <w:tc>
          <w:tcPr>
            <w:tcW w:w="4175" w:type="dxa"/>
            <w:vMerge w:val="restart"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40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Модели жизненного цикла разработки программного продукта</w:t>
            </w:r>
          </w:p>
        </w:tc>
        <w:tc>
          <w:tcPr>
            <w:tcW w:w="8789" w:type="dxa"/>
            <w:gridSpan w:val="2"/>
          </w:tcPr>
          <w:p w:rsidR="00EB0D31" w:rsidRPr="006D0F52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Понятие модели жизненного цикла разработки ПП. Обзор существующих моделей.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Каскадная и V-образная модели.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Модель </w:t>
            </w:r>
            <w:proofErr w:type="spellStart"/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прототипирования</w:t>
            </w:r>
            <w:proofErr w:type="spellEnd"/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 RAD-модель.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Многопроходная и спиральная модели.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Вспомогательные процессы создания ПП.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EB0D31" w:rsidRPr="006D0F52" w:rsidRDefault="00EB0D31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EB0D31" w:rsidRPr="006D0F52" w:rsidRDefault="00EB0D31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D31" w:rsidRPr="00246C40" w:rsidTr="001D44CC">
        <w:tc>
          <w:tcPr>
            <w:tcW w:w="4175" w:type="dxa"/>
            <w:vMerge w:val="restart"/>
          </w:tcPr>
          <w:p w:rsidR="00EB0D31" w:rsidRPr="006D0F52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1.3. Анализ требований и разработка внешних спецификаций.</w:t>
            </w:r>
          </w:p>
        </w:tc>
        <w:tc>
          <w:tcPr>
            <w:tcW w:w="8789" w:type="dxa"/>
            <w:gridSpan w:val="2"/>
          </w:tcPr>
          <w:p w:rsidR="00EB0D31" w:rsidRPr="006D0F52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0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 постановки задачи. Техническое задание.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Общие сведения об управлении требованиями. Цикл формирования требований.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 и структурирование первичных требований заказчика.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 требований и определение спецификаций при структурном подходе к проектированию: диаграммы переходов состояний, функциональные диаграммы, диаграммы потоков данных, диаграммы «Сущность - связь».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Проектирование программного обеспечения при структурном подходе.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Применение объектно-ориентированного подхода в анализе и проектировании программного обеспечения: диаграммы вариантов использования, диаграммы деятельности, диаграммы последовательности, диаграммы классов.</w:t>
            </w:r>
          </w:p>
        </w:tc>
        <w:tc>
          <w:tcPr>
            <w:tcW w:w="1356" w:type="dxa"/>
            <w:vMerge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D31" w:rsidRPr="00246C40" w:rsidTr="001D44CC">
        <w:trPr>
          <w:trHeight w:val="252"/>
        </w:trPr>
        <w:tc>
          <w:tcPr>
            <w:tcW w:w="4175" w:type="dxa"/>
            <w:vMerge/>
          </w:tcPr>
          <w:p w:rsidR="00EB0D31" w:rsidRPr="00246C40" w:rsidRDefault="00EB0D31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EB0D31" w:rsidRPr="006D0F52" w:rsidRDefault="00EB0D31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Разработка прототипа ПО</w:t>
            </w:r>
          </w:p>
        </w:tc>
        <w:tc>
          <w:tcPr>
            <w:tcW w:w="1356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B0D31" w:rsidRPr="00246C40" w:rsidRDefault="00EB0D31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454D27" w:rsidRPr="006D0F52" w:rsidRDefault="00454D27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454D27" w:rsidRPr="006D0F52" w:rsidRDefault="00454D27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Merge w:val="restart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454D27" w:rsidRPr="006D0F52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Планирование и разработка требований.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454D27" w:rsidRPr="006D0F52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Разработка технического задания.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454D27" w:rsidRPr="006D0F52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Построение функциональных диаграмм.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454D27" w:rsidRPr="006D0F52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Построение диаграмм потоков данных.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454D27" w:rsidRPr="006D0F52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Разработка диаграммы «сущность - связь».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454D27" w:rsidRPr="006D0F52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Построение диаграмм деятельности.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454D27" w:rsidRPr="006D0F52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Построение диаграммы деятельности.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 w:val="restart"/>
          </w:tcPr>
          <w:p w:rsidR="00454D27" w:rsidRPr="00DD690C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0C">
              <w:rPr>
                <w:rFonts w:ascii="Times New Roman" w:hAnsi="Times New Roman" w:cs="Times New Roman"/>
                <w:b/>
                <w:sz w:val="28"/>
                <w:szCs w:val="28"/>
              </w:rPr>
              <w:t>Тема 1.4. Тестирование и отладка программного обеспечения</w:t>
            </w:r>
          </w:p>
        </w:tc>
        <w:tc>
          <w:tcPr>
            <w:tcW w:w="8789" w:type="dxa"/>
            <w:gridSpan w:val="2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3A409D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0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Общая характеристика тестирования и его цикл. Виды тестирования.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3A409D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0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 функционального тестирования.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3A409D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0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 структурного тестирования.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3A409D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0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Средства автоматизации отладки в системах программирования.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Merge w:val="restart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left="5"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Тестирование методами «черного ящика»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left="5"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Тестирование методами «белого ящика»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left="5"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Использование средств автоматизации отладки.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 w:val="restart"/>
          </w:tcPr>
          <w:p w:rsidR="00454D27" w:rsidRPr="003A409D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9D">
              <w:rPr>
                <w:rFonts w:ascii="Times New Roman" w:hAnsi="Times New Roman" w:cs="Times New Roman"/>
                <w:b/>
                <w:sz w:val="28"/>
                <w:szCs w:val="28"/>
              </w:rPr>
              <w:t>Тема 1.5. Коллективная разработка ПО</w:t>
            </w:r>
          </w:p>
        </w:tc>
        <w:tc>
          <w:tcPr>
            <w:tcW w:w="8789" w:type="dxa"/>
            <w:gridSpan w:val="2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0F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left="5"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 коллективной разработки программного продукта.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vAlign w:val="bottom"/>
          </w:tcPr>
          <w:p w:rsidR="00454D27" w:rsidRPr="003A409D" w:rsidRDefault="00454D27" w:rsidP="007D5FE6">
            <w:pPr>
              <w:shd w:val="clear" w:color="auto" w:fill="FFFFFF"/>
              <w:spacing w:line="278" w:lineRule="exact"/>
              <w:ind w:left="5"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Программные средства, поддерживающие коллективную разработку ПП.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12964" w:type="dxa"/>
            <w:gridSpan w:val="3"/>
          </w:tcPr>
          <w:p w:rsidR="00454D27" w:rsidRPr="003A409D" w:rsidRDefault="00454D27" w:rsidP="007D5FE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при изучении раздела ПМ 1.</w:t>
            </w:r>
          </w:p>
        </w:tc>
        <w:tc>
          <w:tcPr>
            <w:tcW w:w="1356" w:type="dxa"/>
            <w:vMerge w:val="restart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12964" w:type="dxa"/>
            <w:gridSpan w:val="3"/>
          </w:tcPr>
          <w:p w:rsidR="00454D27" w:rsidRDefault="00454D27" w:rsidP="007D5FE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A4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параграфам, главам учебных пособий, составленным преподавателем).</w:t>
            </w:r>
          </w:p>
          <w:p w:rsidR="00454D27" w:rsidRDefault="00454D27" w:rsidP="007D5FE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323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Подготовка к практическим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занятиям с использованием методических рекомендаций преподавателя, оформление отчетов по практическим занятиям, и подготовка к их защите.</w:t>
            </w:r>
          </w:p>
          <w:p w:rsidR="00454D27" w:rsidRPr="003A409D" w:rsidRDefault="00454D27" w:rsidP="007D5FE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Написание контрольной домашней работы «Спецификация требований к курсовому проекту».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12964" w:type="dxa"/>
            <w:gridSpan w:val="3"/>
          </w:tcPr>
          <w:p w:rsidR="00454D27" w:rsidRPr="00463FDB" w:rsidRDefault="00454D27" w:rsidP="007D5FE6">
            <w:pPr>
              <w:shd w:val="clear" w:color="auto" w:fill="FFFFFF"/>
              <w:ind w:left="2731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процессов разработки требований к ПО.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и типы требований.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создания требований.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аналитика требований.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аналитика.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и знания, необходимые аналитику.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образа продукта вплоть до </w:t>
            </w:r>
            <w:proofErr w:type="spellStart"/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бизнес-требований</w:t>
            </w:r>
            <w:proofErr w:type="spellEnd"/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Контекстная диаграмма.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источники получения информации о потребностях клиентов.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требований. Подход с применением варианта использования продукта.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 спецификации требований к ПО.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Пользовательские интерфейсы и спецификация требований к ПО.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требований.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приоритетов требований.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Проблемы при разработке требований.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от разработки требований — к следующим этапам.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приемы управления требованиями к ПО.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контроля изменений.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контроля изменений.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Инструментальные средства управления требованиями.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требований с другими составляющими проекта.</w:t>
            </w:r>
          </w:p>
          <w:p w:rsidR="00454D27" w:rsidRPr="00463FDB" w:rsidRDefault="00454D27" w:rsidP="00EB0D31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3FDB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ПО и управление риском.</w:t>
            </w:r>
          </w:p>
        </w:tc>
        <w:tc>
          <w:tcPr>
            <w:tcW w:w="1356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</w:tcPr>
          <w:p w:rsidR="00454D27" w:rsidRPr="009427AB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ПМ 2. Разработка программного обеспечения инструментальными средствами</w:t>
            </w:r>
          </w:p>
        </w:tc>
        <w:tc>
          <w:tcPr>
            <w:tcW w:w="8789" w:type="dxa"/>
            <w:gridSpan w:val="2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</w:tcPr>
          <w:p w:rsidR="00454D27" w:rsidRPr="009427AB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AB">
              <w:rPr>
                <w:rFonts w:ascii="Times New Roman" w:hAnsi="Times New Roman" w:cs="Times New Roman"/>
                <w:b/>
                <w:sz w:val="28"/>
                <w:szCs w:val="28"/>
              </w:rPr>
              <w:t>МДК 3.2. Инструментальные средства разработки программного обеспечения</w:t>
            </w:r>
          </w:p>
        </w:tc>
        <w:tc>
          <w:tcPr>
            <w:tcW w:w="8789" w:type="dxa"/>
            <w:gridSpan w:val="2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 w:val="restart"/>
          </w:tcPr>
          <w:p w:rsidR="00454D27" w:rsidRPr="009427AB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AB">
              <w:rPr>
                <w:rFonts w:ascii="Times New Roman" w:hAnsi="Times New Roman" w:cs="Times New Roman"/>
                <w:b/>
                <w:sz w:val="28"/>
                <w:szCs w:val="28"/>
              </w:rPr>
              <w:t>Тема 2.1. Инструментальные средства разработки ПО</w:t>
            </w:r>
          </w:p>
        </w:tc>
        <w:tc>
          <w:tcPr>
            <w:tcW w:w="8789" w:type="dxa"/>
            <w:gridSpan w:val="2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454D27" w:rsidRPr="00B33225" w:rsidRDefault="00454D27" w:rsidP="007D5FE6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2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Классификация и характеристика языков программирования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454D27" w:rsidRPr="00B33225" w:rsidRDefault="00454D27" w:rsidP="007D5F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32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Структуры данных, используемые при проектировании программ.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454D27" w:rsidRPr="00B33225" w:rsidRDefault="00454D27" w:rsidP="007D5F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32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Управляющие структуры, используемые при проектировании ПП.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454D27" w:rsidRPr="00B33225" w:rsidRDefault="00454D27" w:rsidP="007D5F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32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Теория и методы технологии структурного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</w:t>
            </w:r>
            <w:r w:rsidRPr="00B332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мирования.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454D27" w:rsidRPr="00B33225" w:rsidRDefault="00454D27" w:rsidP="007D5F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3225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Модульное программирование.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454D27" w:rsidRPr="00B33225" w:rsidRDefault="00454D27" w:rsidP="007D5F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322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Объектно-ориентированное программирование.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rPr>
          <w:trHeight w:val="357"/>
        </w:trPr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54D27" w:rsidRPr="00B33225" w:rsidRDefault="00454D27" w:rsidP="00454D27">
            <w:pPr>
              <w:shd w:val="clear" w:color="auto" w:fill="FFFFFF"/>
              <w:spacing w:line="278" w:lineRule="exact"/>
              <w:ind w:right="379"/>
              <w:jc w:val="both"/>
              <w:rPr>
                <w:sz w:val="28"/>
                <w:szCs w:val="28"/>
              </w:rPr>
            </w:pPr>
            <w:r w:rsidRPr="00B332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Классификация инструментальных средств разработки </w:t>
            </w:r>
            <w:r w:rsidRPr="00B33225">
              <w:rPr>
                <w:rFonts w:ascii="Times New Roman" w:eastAsia="Times New Roman" w:hAnsi="Times New Roman" w:cs="Times New Roman"/>
                <w:sz w:val="28"/>
                <w:szCs w:val="28"/>
              </w:rPr>
              <w:t>ПО.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rPr>
          <w:trHeight w:val="277"/>
        </w:trPr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4D27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54D27" w:rsidRPr="00B33225" w:rsidRDefault="00454D27" w:rsidP="007D5FE6">
            <w:pPr>
              <w:shd w:val="clear" w:color="auto" w:fill="FFFFFF"/>
              <w:spacing w:line="278" w:lineRule="exact"/>
              <w:ind w:right="37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Характеристика инструментальных средства разработки ПО.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54D27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Merge w:val="restart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454D27" w:rsidRPr="004A0D8D" w:rsidRDefault="00454D27" w:rsidP="007D5FE6">
            <w:pPr>
              <w:shd w:val="clear" w:color="auto" w:fill="FFFFFF"/>
              <w:rPr>
                <w:sz w:val="28"/>
                <w:szCs w:val="28"/>
              </w:rPr>
            </w:pPr>
            <w:r w:rsidRPr="004A0D8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программы с использование НСП.</w:t>
            </w:r>
          </w:p>
        </w:tc>
        <w:tc>
          <w:tcPr>
            <w:tcW w:w="1356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7" w:rsidRPr="00246C40" w:rsidTr="001D44CC">
        <w:tc>
          <w:tcPr>
            <w:tcW w:w="4175" w:type="dxa"/>
            <w:vMerge/>
          </w:tcPr>
          <w:p w:rsidR="00454D27" w:rsidRPr="00246C40" w:rsidRDefault="00454D2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454D27" w:rsidRPr="006D0F52" w:rsidRDefault="00454D2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vAlign w:val="center"/>
          </w:tcPr>
          <w:p w:rsidR="00454D27" w:rsidRPr="00246C40" w:rsidRDefault="00454D2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57" w:rsidRPr="00246C40" w:rsidTr="001D44CC">
        <w:tc>
          <w:tcPr>
            <w:tcW w:w="4175" w:type="dxa"/>
            <w:vMerge w:val="restart"/>
          </w:tcPr>
          <w:p w:rsidR="008D3E57" w:rsidRPr="00AD4086" w:rsidRDefault="008D3E5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086">
              <w:rPr>
                <w:rFonts w:ascii="Times New Roman" w:hAnsi="Times New Roman" w:cs="Times New Roman"/>
                <w:b/>
                <w:sz w:val="28"/>
                <w:szCs w:val="28"/>
              </w:rPr>
              <w:t>Тема 2.2. Проектирование интерфейса пользователя</w:t>
            </w:r>
          </w:p>
        </w:tc>
        <w:tc>
          <w:tcPr>
            <w:tcW w:w="8789" w:type="dxa"/>
            <w:gridSpan w:val="2"/>
          </w:tcPr>
          <w:p w:rsidR="008D3E57" w:rsidRPr="006D0F52" w:rsidRDefault="008D3E5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8D3E57" w:rsidRPr="00246C40" w:rsidRDefault="008D3E5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8D3E57" w:rsidRPr="00246C40" w:rsidRDefault="008D3E5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57" w:rsidRPr="00246C40" w:rsidTr="001D44CC">
        <w:trPr>
          <w:trHeight w:val="315"/>
        </w:trPr>
        <w:tc>
          <w:tcPr>
            <w:tcW w:w="4175" w:type="dxa"/>
            <w:vMerge/>
          </w:tcPr>
          <w:p w:rsidR="008D3E57" w:rsidRPr="00246C40" w:rsidRDefault="008D3E5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3E57" w:rsidRPr="006D0F52" w:rsidRDefault="008D3E5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D3E57" w:rsidRPr="00AD4086" w:rsidRDefault="008D3E57" w:rsidP="00D24933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правила создания интерфейса. </w:t>
            </w:r>
          </w:p>
        </w:tc>
        <w:tc>
          <w:tcPr>
            <w:tcW w:w="1356" w:type="dxa"/>
            <w:vMerge/>
            <w:vAlign w:val="center"/>
          </w:tcPr>
          <w:p w:rsidR="008D3E57" w:rsidRPr="00246C40" w:rsidRDefault="008D3E5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8D3E57" w:rsidRPr="00246C40" w:rsidRDefault="008D3E5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E57" w:rsidRPr="00246C40" w:rsidTr="001D44CC">
        <w:trPr>
          <w:trHeight w:val="330"/>
        </w:trPr>
        <w:tc>
          <w:tcPr>
            <w:tcW w:w="4175" w:type="dxa"/>
            <w:vMerge/>
          </w:tcPr>
          <w:p w:rsidR="008D3E57" w:rsidRPr="00246C40" w:rsidRDefault="008D3E57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3E57" w:rsidRDefault="008D3E5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8D3E57" w:rsidRPr="00AD4086" w:rsidRDefault="008D3E57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разработки пользовательского интерфейса.</w:t>
            </w:r>
          </w:p>
        </w:tc>
        <w:tc>
          <w:tcPr>
            <w:tcW w:w="1356" w:type="dxa"/>
            <w:vMerge/>
            <w:vAlign w:val="center"/>
          </w:tcPr>
          <w:p w:rsidR="008D3E57" w:rsidRPr="00246C40" w:rsidRDefault="008D3E57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8D3E57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rPr>
          <w:trHeight w:val="339"/>
        </w:trPr>
        <w:tc>
          <w:tcPr>
            <w:tcW w:w="4175" w:type="dxa"/>
            <w:vMerge/>
            <w:tcBorders>
              <w:bottom w:val="single" w:sz="4" w:space="0" w:color="000000" w:themeColor="text1"/>
            </w:tcBorders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949" w:rsidRPr="006D0F52" w:rsidRDefault="00B56949" w:rsidP="00B569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56949" w:rsidRPr="00AD4086" w:rsidRDefault="00B56949" w:rsidP="00B569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пользовательского интерфейса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rPr>
          <w:trHeight w:val="306"/>
        </w:trPr>
        <w:tc>
          <w:tcPr>
            <w:tcW w:w="4175" w:type="dxa"/>
            <w:vMerge/>
            <w:tcBorders>
              <w:bottom w:val="single" w:sz="4" w:space="0" w:color="000000" w:themeColor="text1"/>
            </w:tcBorders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6949" w:rsidRPr="00AD4086" w:rsidRDefault="00B56949" w:rsidP="008D3E5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р</w:t>
            </w: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азмещение информации на экране.</w:t>
            </w:r>
          </w:p>
        </w:tc>
        <w:tc>
          <w:tcPr>
            <w:tcW w:w="1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56949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rPr>
          <w:trHeight w:val="654"/>
        </w:trPr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56949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B56949" w:rsidRPr="00AD4086" w:rsidRDefault="00B56949" w:rsidP="00D249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графическому интерфейсу пользователя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способы его создания.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rPr>
          <w:trHeight w:val="375"/>
        </w:trPr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меню и командных клавиш.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B56949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элементы управления, используемые в панелях диалога.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ошибок пользователя при работе с панелями диалога.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панелей управления.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строк состояния.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стандартных диалогов </w:t>
            </w:r>
            <w:proofErr w:type="spellStart"/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справочных подсистем.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приложений с многодокументным интерфейсом.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Merge w:val="restart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0" w:type="dxa"/>
            <w:vMerge w:val="restart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rPr>
          <w:trHeight w:val="255"/>
        </w:trPr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графического интерфейса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rPr>
          <w:trHeight w:val="330"/>
        </w:trPr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меню в графическом видеорежиме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rPr>
          <w:trHeight w:val="300"/>
        </w:trPr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командных клавиш.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текстового редактора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графического редактора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приложения с внешними программами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компонента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rPr>
          <w:trHeight w:val="285"/>
        </w:trPr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949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8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справочной системы.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rPr>
          <w:trHeight w:val="225"/>
        </w:trPr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6949" w:rsidRDefault="00B569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B56949" w:rsidRPr="00AD4086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панели управления.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rPr>
          <w:trHeight w:val="405"/>
        </w:trPr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строк состояния.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CC" w:rsidRPr="00246C40" w:rsidTr="001D44CC">
        <w:tc>
          <w:tcPr>
            <w:tcW w:w="4175" w:type="dxa"/>
            <w:vMerge w:val="restart"/>
          </w:tcPr>
          <w:p w:rsidR="001D44CC" w:rsidRPr="00237A86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86">
              <w:rPr>
                <w:rFonts w:ascii="Times New Roman" w:hAnsi="Times New Roman" w:cs="Times New Roman"/>
                <w:b/>
                <w:sz w:val="28"/>
                <w:szCs w:val="28"/>
              </w:rPr>
              <w:t>Тема 2.3. Качество программного продукта</w:t>
            </w:r>
          </w:p>
        </w:tc>
        <w:tc>
          <w:tcPr>
            <w:tcW w:w="8789" w:type="dxa"/>
            <w:gridSpan w:val="2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CC" w:rsidRPr="00246C40" w:rsidTr="001D44CC">
        <w:tc>
          <w:tcPr>
            <w:tcW w:w="4175" w:type="dxa"/>
            <w:vMerge/>
          </w:tcPr>
          <w:p w:rsidR="001D44CC" w:rsidRPr="00246C40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1D44CC" w:rsidRPr="0025302F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02F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качества программного продукта.</w:t>
            </w:r>
          </w:p>
        </w:tc>
        <w:tc>
          <w:tcPr>
            <w:tcW w:w="1356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4CC" w:rsidRPr="00246C40" w:rsidTr="001D44CC">
        <w:tc>
          <w:tcPr>
            <w:tcW w:w="4175" w:type="dxa"/>
            <w:vMerge/>
          </w:tcPr>
          <w:p w:rsidR="001D44CC" w:rsidRPr="00246C40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1D44CC" w:rsidRPr="0025302F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02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обеспечения надежности на различных этапах ЖЦ разработки ПП.</w:t>
            </w:r>
          </w:p>
        </w:tc>
        <w:tc>
          <w:tcPr>
            <w:tcW w:w="1356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4CC" w:rsidRPr="00246C40" w:rsidTr="001D44CC">
        <w:tc>
          <w:tcPr>
            <w:tcW w:w="4175" w:type="dxa"/>
            <w:vMerge/>
          </w:tcPr>
          <w:p w:rsidR="001D44CC" w:rsidRPr="00246C40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1D44CC" w:rsidRPr="0025302F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0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Предотвращение, обнаружение и исправление ошибок.</w:t>
            </w:r>
          </w:p>
        </w:tc>
        <w:tc>
          <w:tcPr>
            <w:tcW w:w="1356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4CC" w:rsidRPr="00246C40" w:rsidTr="001D44CC">
        <w:tc>
          <w:tcPr>
            <w:tcW w:w="4175" w:type="dxa"/>
            <w:vMerge/>
          </w:tcPr>
          <w:p w:rsidR="001D44CC" w:rsidRPr="00246C40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CC" w:rsidRPr="00246C40" w:rsidTr="001D44CC">
        <w:tc>
          <w:tcPr>
            <w:tcW w:w="4175" w:type="dxa"/>
            <w:vMerge/>
          </w:tcPr>
          <w:p w:rsidR="001D44CC" w:rsidRPr="00246C40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12964" w:type="dxa"/>
            <w:gridSpan w:val="3"/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при изучении раздела ПМ 2.</w:t>
            </w:r>
          </w:p>
          <w:p w:rsidR="00B56949" w:rsidRPr="00855EB5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EB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B56949" w:rsidRPr="00855EB5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E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лабораторным работам с использованием методических рекомендаций преподавателя, 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5EB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отчетов по лабораторным работам, и подготовка к их защите.</w:t>
            </w:r>
          </w:p>
          <w:p w:rsidR="00B56949" w:rsidRPr="006D0F52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EB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курсовым проектом.</w:t>
            </w:r>
          </w:p>
        </w:tc>
        <w:tc>
          <w:tcPr>
            <w:tcW w:w="1356" w:type="dxa"/>
            <w:vMerge w:val="restart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12964" w:type="dxa"/>
            <w:gridSpan w:val="3"/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B56949" w:rsidRPr="00D30B7B" w:rsidRDefault="00B56949" w:rsidP="00D30B7B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B7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цвета при проектировании эргономичного интерфейса.</w:t>
            </w:r>
          </w:p>
          <w:p w:rsidR="00B56949" w:rsidRPr="00D30B7B" w:rsidRDefault="00B56949" w:rsidP="00D30B7B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B7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и диалоги.</w:t>
            </w:r>
          </w:p>
          <w:p w:rsidR="00B56949" w:rsidRPr="00D30B7B" w:rsidRDefault="00B56949" w:rsidP="00D30B7B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B7B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 заголовков и полей.</w:t>
            </w:r>
          </w:p>
          <w:p w:rsidR="00B56949" w:rsidRPr="00D30B7B" w:rsidRDefault="00B56949" w:rsidP="00D30B7B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B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сообщений.</w:t>
            </w:r>
          </w:p>
          <w:p w:rsidR="00B56949" w:rsidRPr="00D30B7B" w:rsidRDefault="00B56949" w:rsidP="00D30B7B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B7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просмотра документов.</w:t>
            </w:r>
          </w:p>
          <w:p w:rsidR="00B56949" w:rsidRPr="00D30B7B" w:rsidRDefault="00B56949" w:rsidP="00D30B7B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B7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печати документов.</w:t>
            </w:r>
          </w:p>
          <w:p w:rsidR="00B56949" w:rsidRPr="00D30B7B" w:rsidRDefault="00B56949" w:rsidP="00D30B7B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0B7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предварительного просмотра документов перед печатью.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rPr>
          <w:trHeight w:val="4105"/>
        </w:trPr>
        <w:tc>
          <w:tcPr>
            <w:tcW w:w="12964" w:type="dxa"/>
            <w:gridSpan w:val="3"/>
            <w:tcBorders>
              <w:bottom w:val="single" w:sz="4" w:space="0" w:color="auto"/>
            </w:tcBorders>
          </w:tcPr>
          <w:p w:rsidR="00B56949" w:rsidRPr="00D30B7B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B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Примерная тематика курсовых работ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функции кодирования и декодирования секретных сообщений.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функции упорядочения последовательности.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 «Экзамен», реализующую функции составителя вопросов экзаменационных билетов.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функции составителя кроссворда.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функции построителя графиков.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функции формирования последовательностей.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 «Орнамент».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задачу определения степени сложности программы.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работу системы сбора данных для мониторинга погоды.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функции игры в бильярд.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функции тренировки   памяти.</w:t>
            </w:r>
          </w:p>
          <w:p w:rsidR="00B56949" w:rsidRPr="00B905B3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программу, реализующую функции обучения работе с клавиатурой.</w:t>
            </w:r>
          </w:p>
          <w:p w:rsid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Разработать программу «Алгоритм».</w:t>
            </w:r>
          </w:p>
          <w:p w:rsid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программу «Электронная таблица»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базу данных «Учет заявок на авиабилеты».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базу данных «Учет клиентов в гостинице».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базу данных «АИС на железнодорожном вокзале».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базу данных «АРМ работника склада».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базу данных «Отдел кадров».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базу данных «Справочная система городской больницы».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базу данных «Справочная система ГИБДД».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базу данных «Магазин игрушек».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интернет-магазин по продаже оргтехники.</w:t>
            </w:r>
          </w:p>
          <w:p w:rsid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базу данных «Продуктовый магазин».</w:t>
            </w:r>
          </w:p>
          <w:p w:rsidR="00B56949" w:rsidRPr="00B56949" w:rsidRDefault="00B56949" w:rsidP="00B56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 тестирование в среде Delphi.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12964" w:type="dxa"/>
            <w:gridSpan w:val="3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Обязательная аудиторная учебная нагрузка по курсовой работе</w:t>
            </w:r>
          </w:p>
        </w:tc>
        <w:tc>
          <w:tcPr>
            <w:tcW w:w="1356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</w:tcPr>
          <w:p w:rsidR="00B56949" w:rsidRPr="00B905B3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5B3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ПМ 3. Разработка программной документации</w:t>
            </w:r>
          </w:p>
        </w:tc>
        <w:tc>
          <w:tcPr>
            <w:tcW w:w="8789" w:type="dxa"/>
            <w:gridSpan w:val="2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70" w:type="dxa"/>
            <w:vMerge w:val="restart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</w:tcPr>
          <w:p w:rsidR="00B56949" w:rsidRPr="00B905B3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5B3">
              <w:rPr>
                <w:rFonts w:ascii="Times New Roman" w:hAnsi="Times New Roman" w:cs="Times New Roman"/>
                <w:b/>
                <w:sz w:val="28"/>
                <w:szCs w:val="28"/>
              </w:rPr>
              <w:t>МДК 3.3. Документирование и сертификация</w:t>
            </w:r>
          </w:p>
        </w:tc>
        <w:tc>
          <w:tcPr>
            <w:tcW w:w="8789" w:type="dxa"/>
            <w:gridSpan w:val="2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 w:val="restart"/>
          </w:tcPr>
          <w:p w:rsidR="00B56949" w:rsidRPr="00B905B3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5B3">
              <w:rPr>
                <w:rFonts w:ascii="Times New Roman" w:hAnsi="Times New Roman" w:cs="Times New Roman"/>
                <w:b/>
                <w:sz w:val="28"/>
                <w:szCs w:val="28"/>
              </w:rPr>
              <w:t>Тема 3.1. Документирование</w:t>
            </w:r>
          </w:p>
        </w:tc>
        <w:tc>
          <w:tcPr>
            <w:tcW w:w="8789" w:type="dxa"/>
            <w:gridSpan w:val="2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56949" w:rsidRPr="00B905B3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состояния отечественной нормативной базы в области документирования.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B56949" w:rsidRPr="00B905B3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стандартов ЕСПД.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B56949" w:rsidRPr="00B905B3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Термины и определения стандарта ГОСТ (СТ СЭВ) 19.201-78 (1626-79). Виды программ и программных документов.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B56949" w:rsidRPr="00B905B3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Стадии разработки. Этапы и содержание работ. Обозначение программ и программных документов.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B56949" w:rsidRPr="00B905B3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требования к программным документам. Описание программы.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B56949" w:rsidRPr="00B905B3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стандарты РФ в части документирования программных средств.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B56949" w:rsidRPr="00B905B3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стандарт ISO/IEC 12207: 1995-08-01.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CC" w:rsidRPr="00246C40" w:rsidTr="001D44CC">
        <w:tc>
          <w:tcPr>
            <w:tcW w:w="4175" w:type="dxa"/>
            <w:vMerge/>
          </w:tcPr>
          <w:p w:rsidR="001D44CC" w:rsidRPr="00246C40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Merge w:val="restart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CC" w:rsidRPr="00246C40" w:rsidTr="001D44CC">
        <w:tc>
          <w:tcPr>
            <w:tcW w:w="4175" w:type="dxa"/>
            <w:vMerge/>
          </w:tcPr>
          <w:p w:rsidR="001D44CC" w:rsidRPr="00246C40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1D44CC" w:rsidRPr="00B905B3" w:rsidRDefault="001D44CC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документа «Описание программы».</w:t>
            </w:r>
          </w:p>
        </w:tc>
        <w:tc>
          <w:tcPr>
            <w:tcW w:w="1356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CC" w:rsidRPr="00246C40" w:rsidTr="001D44CC">
        <w:tc>
          <w:tcPr>
            <w:tcW w:w="4175" w:type="dxa"/>
            <w:vMerge/>
          </w:tcPr>
          <w:p w:rsidR="001D44CC" w:rsidRPr="00246C40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1D44CC" w:rsidRPr="00B905B3" w:rsidRDefault="001D44CC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руководства пользователю.</w:t>
            </w:r>
          </w:p>
        </w:tc>
        <w:tc>
          <w:tcPr>
            <w:tcW w:w="1356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CC" w:rsidRPr="00246C40" w:rsidTr="001D44CC">
        <w:tc>
          <w:tcPr>
            <w:tcW w:w="4175" w:type="dxa"/>
            <w:vMerge/>
          </w:tcPr>
          <w:p w:rsidR="001D44CC" w:rsidRPr="00246C40" w:rsidRDefault="001D44CC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4CC" w:rsidRPr="006D0F52" w:rsidRDefault="001D44CC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1D44CC" w:rsidRPr="00B905B3" w:rsidRDefault="001D44CC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5B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руководства системного программиста.</w:t>
            </w:r>
          </w:p>
        </w:tc>
        <w:tc>
          <w:tcPr>
            <w:tcW w:w="1356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1D44CC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 w:val="restart"/>
          </w:tcPr>
          <w:p w:rsidR="00B56949" w:rsidRPr="00EA5AA7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A7">
              <w:rPr>
                <w:rFonts w:ascii="Times New Roman" w:hAnsi="Times New Roman" w:cs="Times New Roman"/>
                <w:b/>
                <w:sz w:val="28"/>
                <w:szCs w:val="28"/>
              </w:rPr>
              <w:t>Тема 3.2. Сертификация программного обеспечения</w:t>
            </w:r>
          </w:p>
        </w:tc>
        <w:tc>
          <w:tcPr>
            <w:tcW w:w="8789" w:type="dxa"/>
            <w:gridSpan w:val="2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56" w:type="dxa"/>
            <w:vMerge w:val="restart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0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понятия, цели и виды сертификации программных средств.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Стандартизация и сертификация как основа для обеспечения качества и безопасности программных продуктов.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промышленной сертификации и стандартизации процессов производства и продуктов.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«профиля стандартов» как основного инструмента функциональной стандартизации и сертификации.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 организации коллектива специалистов для реализации проектов сложных программных продуктов.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Системные основы разработки требований к программным продуктам.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и источники дефектов и ошибок в комплексах программ.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Базовые стандарты сертификации управления производством ПП.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 сопровождения и управления конфигурацией программных средств.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технологии производства программных продуктов и системы качества предприятия к сертификации.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для сертификации базовых стандартов управления производством ISO 12207 и системой качества ISO 90003 ПС.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сертификационных испытаний сложного программного продукта.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6" w:type="dxa"/>
            <w:vAlign w:val="center"/>
          </w:tcPr>
          <w:p w:rsidR="00B56949" w:rsidRPr="00246C40" w:rsidRDefault="001D44CC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B56949" w:rsidRPr="006D0F52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6" w:type="dxa"/>
            <w:vMerge w:val="restart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заявки на сертификацию программного продукта.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4175" w:type="dxa"/>
            <w:vMerge/>
          </w:tcPr>
          <w:p w:rsidR="00B56949" w:rsidRPr="00246C40" w:rsidRDefault="00B56949" w:rsidP="007D5FE6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отчетов об обнаруженных дефектах.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12964" w:type="dxa"/>
            <w:gridSpan w:val="3"/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при изучении раздела ПМ 3.</w:t>
            </w:r>
          </w:p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</w:t>
            </w:r>
          </w:p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отчетов по практическим занятиям, и подготовка к их защите.</w:t>
            </w:r>
          </w:p>
          <w:p w:rsidR="00B56949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пояснительной записки курсовой работы в соответствии с ГОСТ.</w:t>
            </w:r>
          </w:p>
        </w:tc>
        <w:tc>
          <w:tcPr>
            <w:tcW w:w="1356" w:type="dxa"/>
            <w:vMerge w:val="restart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12964" w:type="dxa"/>
            <w:gridSpan w:val="3"/>
          </w:tcPr>
          <w:p w:rsidR="00B56949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B56949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Метрики определения функциональной пригодности ПП</w:t>
            </w:r>
          </w:p>
          <w:p w:rsidR="00B56949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Метрики определения эффективности 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6949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Метрики определения практичности ПП</w:t>
            </w:r>
          </w:p>
        </w:tc>
        <w:tc>
          <w:tcPr>
            <w:tcW w:w="1356" w:type="dxa"/>
            <w:vMerge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12964" w:type="dxa"/>
            <w:gridSpan w:val="3"/>
          </w:tcPr>
          <w:p w:rsidR="00B56949" w:rsidRPr="00EA5AA7" w:rsidRDefault="00B56949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 (по профилю специальности) итоговая по модулю Виды работ</w:t>
            </w:r>
          </w:p>
          <w:p w:rsidR="00B56949" w:rsidRPr="00EA5AA7" w:rsidRDefault="00B56949" w:rsidP="007D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работ:</w:t>
            </w:r>
          </w:p>
          <w:p w:rsidR="00B56949" w:rsidRPr="00EA5AA7" w:rsidRDefault="00B56949" w:rsidP="00EB0D31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программных систем;</w:t>
            </w:r>
          </w:p>
          <w:p w:rsidR="00B56949" w:rsidRPr="00EA5AA7" w:rsidRDefault="00B56949" w:rsidP="00EB0D31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командная интеграция модулей программного продукта;</w:t>
            </w:r>
          </w:p>
          <w:p w:rsidR="00B56949" w:rsidRPr="00EA5AA7" w:rsidRDefault="00B56949" w:rsidP="00EB0D31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программного обеспечения;</w:t>
            </w:r>
          </w:p>
          <w:p w:rsidR="00B56949" w:rsidRPr="00EA5AA7" w:rsidRDefault="00B56949" w:rsidP="00EB0D31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оформление программной документации;</w:t>
            </w:r>
          </w:p>
          <w:p w:rsidR="00B56949" w:rsidRPr="00EA5AA7" w:rsidRDefault="00B56949" w:rsidP="00EB0D31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оформление эксплуатационной документации;</w:t>
            </w:r>
          </w:p>
          <w:p w:rsidR="00B56949" w:rsidRPr="00EA5AA7" w:rsidRDefault="00B56949" w:rsidP="00EB0D31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5AA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качества программного продукта.</w:t>
            </w:r>
          </w:p>
        </w:tc>
        <w:tc>
          <w:tcPr>
            <w:tcW w:w="1356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49" w:rsidRPr="00246C40" w:rsidTr="001D44CC">
        <w:tc>
          <w:tcPr>
            <w:tcW w:w="12964" w:type="dxa"/>
            <w:gridSpan w:val="3"/>
          </w:tcPr>
          <w:p w:rsidR="00B56949" w:rsidRDefault="00B56949" w:rsidP="007D5F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vAlign w:val="center"/>
          </w:tcPr>
          <w:p w:rsidR="00B56949" w:rsidRPr="00246C40" w:rsidRDefault="007C2F22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370" w:type="dxa"/>
            <w:vAlign w:val="center"/>
          </w:tcPr>
          <w:p w:rsidR="00B56949" w:rsidRPr="00246C40" w:rsidRDefault="00B56949" w:rsidP="001D44C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D31" w:rsidRPr="001D44CC" w:rsidRDefault="00EB0D31" w:rsidP="001D44CC">
      <w:pPr>
        <w:shd w:val="clear" w:color="auto" w:fill="FFFFFF"/>
        <w:spacing w:before="120"/>
        <w:ind w:right="-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CC">
        <w:rPr>
          <w:rFonts w:ascii="Times New Roman" w:eastAsia="Times New Roman" w:hAnsi="Times New Roman" w:cs="Times New Roman"/>
          <w:sz w:val="24"/>
          <w:szCs w:val="24"/>
        </w:rPr>
        <w:t xml:space="preserve"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а. </w:t>
      </w:r>
      <w:proofErr w:type="spellStart"/>
      <w:r w:rsidRPr="001D44CC">
        <w:rPr>
          <w:rFonts w:ascii="Times New Roman" w:eastAsia="Times New Roman" w:hAnsi="Times New Roman" w:cs="Times New Roman"/>
          <w:sz w:val="24"/>
          <w:szCs w:val="24"/>
        </w:rPr>
        <w:t>таклсе</w:t>
      </w:r>
      <w:proofErr w:type="spellEnd"/>
      <w:r w:rsidRPr="001D44CC">
        <w:rPr>
          <w:rFonts w:ascii="Times New Roman" w:eastAsia="Times New Roman" w:hAnsi="Times New Roman" w:cs="Times New Roman"/>
          <w:sz w:val="24"/>
          <w:szCs w:val="24"/>
        </w:rPr>
        <w:t xml:space="preserve">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'*). Уровень освоения проставляется напротив дидактических единиц в столбце 4 (отмечено двумя звездочками **).</w:t>
      </w:r>
    </w:p>
    <w:p w:rsidR="00EB0D31" w:rsidRPr="001D44CC" w:rsidRDefault="00EB0D31" w:rsidP="00684E4C">
      <w:pPr>
        <w:shd w:val="clear" w:color="auto" w:fill="FFFFFF"/>
        <w:ind w:right="-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CC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B0D31" w:rsidRPr="001D44CC" w:rsidRDefault="00EB0D31" w:rsidP="00684E4C">
      <w:pPr>
        <w:pStyle w:val="a3"/>
        <w:numPr>
          <w:ilvl w:val="0"/>
          <w:numId w:val="17"/>
        </w:numPr>
        <w:shd w:val="clear" w:color="auto" w:fill="FFFFFF"/>
        <w:ind w:right="-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CC">
        <w:rPr>
          <w:rFonts w:ascii="Times New Roman" w:eastAsia="Times New Roman" w:hAnsi="Times New Roman" w:cs="Times New Roman"/>
          <w:sz w:val="24"/>
          <w:szCs w:val="24"/>
        </w:rPr>
        <w:t>ознакомительный (узнавание ранее изученных объектов, свойств);</w:t>
      </w:r>
    </w:p>
    <w:p w:rsidR="00EB0D31" w:rsidRPr="001D44CC" w:rsidRDefault="00EB0D31" w:rsidP="00684E4C">
      <w:pPr>
        <w:pStyle w:val="a3"/>
        <w:numPr>
          <w:ilvl w:val="0"/>
          <w:numId w:val="17"/>
        </w:numPr>
        <w:shd w:val="clear" w:color="auto" w:fill="FFFFFF"/>
        <w:ind w:right="-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CC">
        <w:rPr>
          <w:rFonts w:ascii="Times New Roman" w:eastAsia="Times New Roman" w:hAnsi="Times New Roman" w:cs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EB0D31" w:rsidRPr="001D44CC" w:rsidRDefault="00EB0D31" w:rsidP="001D44CC">
      <w:pPr>
        <w:pStyle w:val="a3"/>
        <w:numPr>
          <w:ilvl w:val="0"/>
          <w:numId w:val="17"/>
        </w:numPr>
        <w:shd w:val="clear" w:color="auto" w:fill="FFFFFF"/>
        <w:ind w:right="-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CC">
        <w:rPr>
          <w:rFonts w:ascii="Times New Roman" w:eastAsia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EB0D31" w:rsidRDefault="00EB0D31" w:rsidP="00CA14A2">
      <w:pPr>
        <w:shd w:val="clear" w:color="auto" w:fill="FFFFFF"/>
        <w:ind w:left="427"/>
        <w:rPr>
          <w:rFonts w:ascii="Times New Roman" w:hAnsi="Times New Roman" w:cs="Times New Roman"/>
          <w:b/>
          <w:bCs/>
          <w:sz w:val="28"/>
          <w:szCs w:val="28"/>
        </w:rPr>
        <w:sectPr w:rsidR="00EB0D31" w:rsidSect="00454D27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CA14A2" w:rsidRDefault="00CA14A2" w:rsidP="00CA14A2">
      <w:pPr>
        <w:shd w:val="clear" w:color="auto" w:fill="FFFFFF"/>
        <w:ind w:left="427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ПРОФЕССИОНАЛЬНОГО МОДУЛЯ</w:t>
      </w:r>
    </w:p>
    <w:p w:rsidR="00CA14A2" w:rsidRDefault="00CA14A2" w:rsidP="00CA14A2">
      <w:pPr>
        <w:shd w:val="clear" w:color="auto" w:fill="FFFFFF"/>
        <w:spacing w:before="264"/>
        <w:ind w:left="19"/>
        <w:jc w:val="both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Требования </w:t>
      </w:r>
      <w:r w:rsidRPr="004343C2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минимальному материально-техническому обеспечению</w:t>
      </w:r>
    </w:p>
    <w:p w:rsidR="00CA14A2" w:rsidRDefault="00CA14A2" w:rsidP="00CA14A2">
      <w:pPr>
        <w:shd w:val="clear" w:color="auto" w:fill="FFFFFF"/>
        <w:spacing w:line="312" w:lineRule="exact"/>
        <w:ind w:left="1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Реализация программы модуля предполагает наличие лабораторий технологии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разработки программного обеспечения и баз данных, полигона вычислительной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>техники.</w:t>
      </w:r>
    </w:p>
    <w:p w:rsidR="00CA14A2" w:rsidRDefault="00CA14A2" w:rsidP="00CA14A2">
      <w:pPr>
        <w:shd w:val="clear" w:color="auto" w:fill="FFFFFF"/>
        <w:spacing w:before="331" w:line="317" w:lineRule="exact"/>
        <w:ind w:left="14" w:firstLine="69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лабораторий и рабочих мест лабораторий: учебная мебель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количеству студентов, тематические стенды, стационарный комплект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интерактивного оборудования (проектор, интерактивная доска, ПК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преподавателя), комплект учебно-методической документации.</w:t>
      </w:r>
    </w:p>
    <w:p w:rsidR="00CA14A2" w:rsidRDefault="00CA14A2" w:rsidP="00CA14A2">
      <w:pPr>
        <w:shd w:val="clear" w:color="auto" w:fill="FFFFFF"/>
        <w:spacing w:before="317" w:line="322" w:lineRule="exact"/>
        <w:ind w:left="2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  полигона   вычислительной   техники:   компьютеры   (рабочие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станции), сервер, локальная сеть, выход в глобальную сеть.</w:t>
      </w:r>
    </w:p>
    <w:p w:rsidR="00CA14A2" w:rsidRDefault="00CA14A2" w:rsidP="00CA14A2">
      <w:pPr>
        <w:shd w:val="clear" w:color="auto" w:fill="FFFFFF"/>
        <w:spacing w:before="322" w:line="317" w:lineRule="exact"/>
        <w:ind w:left="19" w:right="10" w:firstLine="5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модуля предполагает обязательную производственную практику, которую рекомендуется проводить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концентрированно, используя полигон учебных баз практик.</w:t>
      </w:r>
    </w:p>
    <w:p w:rsidR="00CA14A2" w:rsidRDefault="00CA14A2" w:rsidP="00CA14A2">
      <w:pPr>
        <w:shd w:val="clear" w:color="auto" w:fill="FFFFFF"/>
        <w:spacing w:before="557"/>
        <w:ind w:left="14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Программное обеспечение лаборатории:</w:t>
      </w:r>
    </w:p>
    <w:p w:rsidR="00CA14A2" w:rsidRDefault="00CA14A2" w:rsidP="00CA14A2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8376"/>
      </w:tblGrid>
      <w:tr w:rsidR="00CA14A2" w:rsidRPr="00CA14A2" w:rsidTr="0027465A">
        <w:trPr>
          <w:trHeight w:hRule="exact" w:val="293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CA14A2" w:rsidRDefault="00CA14A2" w:rsidP="00CA14A2">
            <w:pPr>
              <w:shd w:val="clear" w:color="auto" w:fill="FFFFFF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A14A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№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CA14A2" w:rsidRDefault="00CA14A2" w:rsidP="00CA14A2">
            <w:pPr>
              <w:shd w:val="clear" w:color="auto" w:fill="FFFFFF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A14A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Название</w:t>
            </w:r>
          </w:p>
        </w:tc>
      </w:tr>
      <w:tr w:rsidR="00CA14A2" w:rsidTr="0027465A">
        <w:trPr>
          <w:trHeight w:hRule="exact" w:val="288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CA14A2" w:rsidRDefault="00CA14A2" w:rsidP="00CA14A2">
            <w:pPr>
              <w:shd w:val="clear" w:color="auto" w:fill="FFFFFF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A14A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27465A" w:rsidRDefault="00CA14A2" w:rsidP="00CA14A2">
            <w:pPr>
              <w:shd w:val="clear" w:color="auto" w:fill="FFFFFF"/>
              <w:spacing w:line="312" w:lineRule="exact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Microsoft Windows 7</w:t>
            </w:r>
          </w:p>
        </w:tc>
      </w:tr>
      <w:tr w:rsidR="00CA14A2" w:rsidTr="0027465A">
        <w:trPr>
          <w:trHeight w:hRule="exact" w:val="288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CA14A2" w:rsidRDefault="00CA14A2" w:rsidP="00CA14A2">
            <w:pPr>
              <w:shd w:val="clear" w:color="auto" w:fill="FFFFFF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A14A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27465A" w:rsidRDefault="00CA14A2" w:rsidP="00CA14A2">
            <w:pPr>
              <w:shd w:val="clear" w:color="auto" w:fill="FFFFFF"/>
              <w:spacing w:line="312" w:lineRule="exact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MS Visio Professional</w:t>
            </w:r>
          </w:p>
        </w:tc>
      </w:tr>
      <w:tr w:rsidR="00CA14A2" w:rsidTr="0027465A">
        <w:trPr>
          <w:trHeight w:hRule="exact" w:val="283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CA14A2" w:rsidRDefault="00CA14A2" w:rsidP="00CA14A2">
            <w:pPr>
              <w:shd w:val="clear" w:color="auto" w:fill="FFFFFF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A14A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27465A" w:rsidRDefault="00CA14A2" w:rsidP="00CA14A2">
            <w:pPr>
              <w:shd w:val="clear" w:color="auto" w:fill="FFFFFF"/>
              <w:spacing w:line="312" w:lineRule="exact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Microsoft Firewall Client</w:t>
            </w:r>
          </w:p>
        </w:tc>
      </w:tr>
      <w:tr w:rsidR="00CA14A2" w:rsidTr="0027465A">
        <w:trPr>
          <w:trHeight w:hRule="exact" w:val="288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CA14A2" w:rsidRDefault="00CA14A2" w:rsidP="00CA14A2">
            <w:pPr>
              <w:shd w:val="clear" w:color="auto" w:fill="FFFFFF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A14A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27465A" w:rsidRDefault="00CA14A2" w:rsidP="00CA14A2">
            <w:pPr>
              <w:shd w:val="clear" w:color="auto" w:fill="FFFFFF"/>
              <w:spacing w:line="312" w:lineRule="exact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Microsoft Office Professional 2007</w:t>
            </w:r>
          </w:p>
        </w:tc>
      </w:tr>
      <w:tr w:rsidR="00CA14A2" w:rsidTr="0027465A">
        <w:trPr>
          <w:trHeight w:hRule="exact" w:val="288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CA14A2" w:rsidRDefault="00CA14A2" w:rsidP="00CA14A2">
            <w:pPr>
              <w:shd w:val="clear" w:color="auto" w:fill="FFFFFF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A14A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5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27465A" w:rsidRDefault="00CA14A2" w:rsidP="00CA14A2">
            <w:pPr>
              <w:shd w:val="clear" w:color="auto" w:fill="FFFFFF"/>
              <w:spacing w:line="312" w:lineRule="exact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Borland Delphi 7</w:t>
            </w:r>
          </w:p>
        </w:tc>
      </w:tr>
      <w:tr w:rsidR="00CA14A2" w:rsidRPr="00684E4C" w:rsidTr="0027465A">
        <w:trPr>
          <w:trHeight w:hRule="exact" w:val="288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CA14A2" w:rsidRDefault="00CA14A2" w:rsidP="00CA14A2">
            <w:pPr>
              <w:shd w:val="clear" w:color="auto" w:fill="FFFFFF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A14A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6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27465A" w:rsidRDefault="00CA14A2" w:rsidP="00CA14A2">
            <w:pPr>
              <w:shd w:val="clear" w:color="auto" w:fill="FFFFFF"/>
              <w:spacing w:line="312" w:lineRule="exact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Антивирусное</w:t>
            </w: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Microsoft Security Essentials</w:t>
            </w:r>
          </w:p>
        </w:tc>
      </w:tr>
      <w:tr w:rsidR="00CA14A2" w:rsidTr="0027465A">
        <w:trPr>
          <w:trHeight w:hRule="exact" w:val="293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CA14A2" w:rsidRDefault="00CA14A2" w:rsidP="00CA14A2">
            <w:pPr>
              <w:shd w:val="clear" w:color="auto" w:fill="FFFFFF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A14A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7</w:t>
            </w:r>
          </w:p>
        </w:tc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4A2" w:rsidRPr="0027465A" w:rsidRDefault="00CA14A2" w:rsidP="00CA14A2">
            <w:pPr>
              <w:shd w:val="clear" w:color="auto" w:fill="FFFFFF"/>
              <w:spacing w:line="312" w:lineRule="exact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746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Electronics Workbench</w:t>
            </w:r>
          </w:p>
        </w:tc>
      </w:tr>
    </w:tbl>
    <w:p w:rsidR="00CA14A2" w:rsidRDefault="00CA14A2" w:rsidP="00CA14A2">
      <w:pPr>
        <w:shd w:val="clear" w:color="auto" w:fill="FFFFFF"/>
        <w:spacing w:before="317" w:line="322" w:lineRule="exact"/>
        <w:ind w:left="1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Информационное обеспечение обучения</w:t>
      </w:r>
    </w:p>
    <w:p w:rsidR="00CA14A2" w:rsidRDefault="00CA14A2" w:rsidP="00CA14A2">
      <w:pPr>
        <w:shd w:val="clear" w:color="auto" w:fill="FFFFFF"/>
        <w:spacing w:before="317" w:line="322" w:lineRule="exact"/>
        <w:ind w:left="19"/>
        <w:jc w:val="both"/>
      </w:pPr>
    </w:p>
    <w:p w:rsidR="00CA14A2" w:rsidRDefault="00CA14A2" w:rsidP="007C2F22">
      <w:pPr>
        <w:shd w:val="clear" w:color="auto" w:fill="FFFFFF"/>
        <w:spacing w:line="322" w:lineRule="exact"/>
        <w:ind w:left="14" w:firstLine="83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D44CC" w:rsidRDefault="001D44CC" w:rsidP="00CA14A2">
      <w:pPr>
        <w:shd w:val="clear" w:color="auto" w:fill="FFFFFF"/>
        <w:spacing w:line="322" w:lineRule="exact"/>
        <w:ind w:left="14"/>
        <w:jc w:val="both"/>
      </w:pPr>
    </w:p>
    <w:p w:rsidR="00CA14A2" w:rsidRDefault="00CA14A2" w:rsidP="0027465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Основные источники:</w:t>
      </w:r>
    </w:p>
    <w:p w:rsidR="001D44CC" w:rsidRDefault="001D44CC" w:rsidP="0027465A">
      <w:pPr>
        <w:shd w:val="clear" w:color="auto" w:fill="FFFFFF"/>
        <w:spacing w:line="322" w:lineRule="exact"/>
        <w:ind w:left="14"/>
        <w:jc w:val="both"/>
      </w:pPr>
    </w:p>
    <w:p w:rsidR="00CA14A2" w:rsidRDefault="00CA14A2" w:rsidP="0027465A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322" w:lineRule="exact"/>
        <w:ind w:left="715" w:right="1037" w:hanging="34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А.В. Рудаков. Технология разработки программных продуктов.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-М.: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ACADEMIA</w:t>
      </w:r>
      <w:r w:rsidRPr="00AA2E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2012.</w:t>
      </w:r>
    </w:p>
    <w:p w:rsidR="00CA14A2" w:rsidRDefault="00CA14A2" w:rsidP="0027465A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322" w:lineRule="exact"/>
        <w:ind w:left="715" w:right="1037" w:hanging="34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А.В. Рудаков. Технология разработки программных продуктов.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Практикум. - М.: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ACADEMIA, </w:t>
      </w:r>
      <w:r>
        <w:rPr>
          <w:rFonts w:ascii="Times New Roman" w:eastAsia="Times New Roman" w:hAnsi="Times New Roman" w:cs="Times New Roman"/>
          <w:sz w:val="28"/>
          <w:szCs w:val="28"/>
        </w:rPr>
        <w:t>2012</w:t>
      </w:r>
    </w:p>
    <w:p w:rsidR="00CA14A2" w:rsidRDefault="00CA14A2" w:rsidP="0027465A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322" w:lineRule="exact"/>
        <w:ind w:left="715" w:hanging="34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Л.Басс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П.Клементс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Р.Кацман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Архитектура программного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на практике. 2-е издание. СПб.: Питер, 2010.</w:t>
      </w:r>
    </w:p>
    <w:p w:rsidR="00CA14A2" w:rsidRDefault="00CA14A2" w:rsidP="0027465A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96" w:line="322" w:lineRule="exact"/>
        <w:ind w:left="715" w:right="518" w:hanging="34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Благодатских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др.Стандартизация разработки программных </w:t>
      </w:r>
      <w:r>
        <w:rPr>
          <w:rFonts w:ascii="Times New Roman" w:eastAsia="Times New Roman" w:hAnsi="Times New Roman" w:cs="Times New Roman"/>
          <w:sz w:val="28"/>
          <w:szCs w:val="28"/>
        </w:rPr>
        <w:t>средств, 2010.</w:t>
      </w:r>
    </w:p>
    <w:p w:rsidR="00CA14A2" w:rsidRDefault="00CA14A2" w:rsidP="0027465A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20" w:line="302" w:lineRule="exact"/>
        <w:ind w:left="715" w:hanging="34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Канер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Д. Фолк, Е.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Нгуен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Тестирование программного обеспечения.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Фундаментальные концепции менеджмента бизнес-приложений.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ДиаСофт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2010</w:t>
      </w:r>
    </w:p>
    <w:p w:rsidR="00CA14A2" w:rsidRPr="001D44CC" w:rsidRDefault="00CA14A2" w:rsidP="0027465A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0" w:line="302" w:lineRule="exact"/>
        <w:ind w:left="715" w:right="1037" w:hanging="34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К.Вигерс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.Разработка требований к программному обеспечению.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Издательско-торговый дом «Русская редакция», 2009.</w:t>
      </w:r>
    </w:p>
    <w:p w:rsidR="001D44CC" w:rsidRDefault="001D44CC" w:rsidP="001D44CC">
      <w:pPr>
        <w:shd w:val="clear" w:color="auto" w:fill="FFFFFF"/>
        <w:tabs>
          <w:tab w:val="left" w:pos="715"/>
        </w:tabs>
        <w:spacing w:before="10" w:line="302" w:lineRule="exact"/>
        <w:ind w:left="715" w:right="1037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CA14A2" w:rsidRDefault="00CA14A2" w:rsidP="0027465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Дополнительные источники:</w:t>
      </w:r>
    </w:p>
    <w:p w:rsidR="001D44CC" w:rsidRPr="00CA14A2" w:rsidRDefault="001D44CC" w:rsidP="0027465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ind w:right="518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Ларри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 Л. Константин. Человеческий фактор в программировании. Издательство: Символ-Плюс, 2004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Е.В. Крылов. Техника разработки программ: В 2 кн. Кн. 2 Технология, надежность и качество программного обеспечения: Учебник / Е.В. Крылов, В.А. Островский, Н.Г.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Типикин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. М.: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>., 2008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Л.Е. Гагарина, Е.В.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Кокорева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, Б.Д.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Виснадул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. Технология разработки программного обеспечения: учебное пособие / под ред. Л.Г. Гагариной. М.: ИД «Форум»: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>, 2008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Г. Полис, Л.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Огастин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Мадхар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. Разработка программных проектов: на основе 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>Rational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>Unified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>Process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M.: OOO 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>«Бином-Пресс», 2009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ind w:right="103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>СВ. Назаров. Операционные системы специализированных вычислительных комплексов: Теория построения и системного проектирования. М.: Машиностроение, 1989.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Кватрани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Д.Палистрант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. Визуальное моделирование с помощью 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IBM Rational Software Architect 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UML. 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>М.: КУДИЦ-ПРЕСС. -2007.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В. Боэм, Д. Браун. Характеристика качества программного обеспечения.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М.:Мир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>, 1981.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Ван-Тассел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 Д. Стиль, разработка, эффективность, отладка и испытание программ. М.: Мир, 1981.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Шураков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>. Надежность программного обеспечения. М.: Финансы и статистика, 1987.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Вельбицкий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>. Технология программирования. Киев, 1984.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768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Зелковиц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>, А. Шоу. Принципы разработки ПО. М.: Мир, 1982.</w:t>
      </w:r>
    </w:p>
    <w:p w:rsidR="00CA14A2" w:rsidRPr="00CA14A2" w:rsidRDefault="00CA14A2" w:rsidP="0027465A">
      <w:pPr>
        <w:numPr>
          <w:ilvl w:val="0"/>
          <w:numId w:val="12"/>
        </w:numPr>
        <w:shd w:val="clear" w:color="auto" w:fill="FFFFFF"/>
        <w:tabs>
          <w:tab w:val="left" w:pos="768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А.Я. Архангельский. Программирование в 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>Delphi</w:t>
      </w:r>
      <w:r w:rsidRPr="00CA14A2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 w:rsidRPr="00CA14A2">
        <w:rPr>
          <w:rFonts w:ascii="Times New Roman" w:eastAsia="Times New Roman" w:hAnsi="Times New Roman" w:cs="Times New Roman"/>
          <w:sz w:val="28"/>
          <w:szCs w:val="28"/>
        </w:rPr>
        <w:t>М.:Бином</w:t>
      </w:r>
      <w:proofErr w:type="spellEnd"/>
      <w:r w:rsidRPr="00CA14A2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CA14A2" w:rsidRPr="00CA14A2" w:rsidRDefault="00CA14A2" w:rsidP="00855C0A">
      <w:pPr>
        <w:numPr>
          <w:ilvl w:val="0"/>
          <w:numId w:val="12"/>
        </w:numPr>
        <w:shd w:val="clear" w:color="auto" w:fill="FFFFFF"/>
        <w:tabs>
          <w:tab w:val="left" w:pos="768"/>
        </w:tabs>
        <w:jc w:val="both"/>
        <w:rPr>
          <w:rFonts w:ascii="Times New Roman" w:hAnsi="Times New Roman" w:cs="Times New Roman"/>
          <w:spacing w:val="-12"/>
          <w:sz w:val="28"/>
          <w:szCs w:val="28"/>
          <w:lang w:val="en-US"/>
        </w:rPr>
      </w:pPr>
      <w:r w:rsidRPr="00CA14A2">
        <w:rPr>
          <w:rFonts w:ascii="Times New Roman" w:hAnsi="Times New Roman" w:cs="Times New Roman"/>
          <w:sz w:val="28"/>
          <w:szCs w:val="28"/>
          <w:lang w:val="en-US"/>
        </w:rPr>
        <w:t xml:space="preserve">Software Engineering 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>— Guide to the Software Engineering Body of Knowledge (SWEBOK) TECHNICAL REPORT ISO/IEC TR 19759 IEEE First edition 2005-09-15</w:t>
      </w:r>
    </w:p>
    <w:p w:rsidR="00CA14A2" w:rsidRPr="001D44CC" w:rsidRDefault="00CA14A2" w:rsidP="00855C0A">
      <w:pPr>
        <w:numPr>
          <w:ilvl w:val="0"/>
          <w:numId w:val="12"/>
        </w:numPr>
        <w:shd w:val="clear" w:color="auto" w:fill="FFFFFF"/>
        <w:tabs>
          <w:tab w:val="left" w:pos="768"/>
        </w:tabs>
        <w:jc w:val="both"/>
        <w:rPr>
          <w:rFonts w:ascii="Times New Roman" w:hAnsi="Times New Roman" w:cs="Times New Roman"/>
          <w:spacing w:val="-13"/>
          <w:sz w:val="28"/>
          <w:szCs w:val="28"/>
          <w:lang w:val="en-US"/>
        </w:rPr>
      </w:pPr>
      <w:r w:rsidRPr="00CA14A2">
        <w:rPr>
          <w:rFonts w:ascii="Times New Roman" w:hAnsi="Times New Roman" w:cs="Times New Roman"/>
          <w:sz w:val="28"/>
          <w:szCs w:val="28"/>
          <w:lang w:val="en-US"/>
        </w:rPr>
        <w:t>CMMI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® for </w:t>
      </w:r>
      <w:r w:rsidRPr="001D44CC">
        <w:rPr>
          <w:rFonts w:ascii="Times New Roman" w:eastAsia="Times New Roman" w:hAnsi="Times New Roman" w:cs="Times New Roman"/>
          <w:sz w:val="28"/>
          <w:szCs w:val="28"/>
          <w:lang w:val="en-US"/>
        </w:rPr>
        <w:t>Development</w:t>
      </w:r>
      <w:r w:rsidRPr="00CA14A2">
        <w:rPr>
          <w:rFonts w:ascii="Times New Roman" w:eastAsia="Times New Roman" w:hAnsi="Times New Roman" w:cs="Times New Roman"/>
          <w:sz w:val="28"/>
          <w:szCs w:val="28"/>
          <w:lang w:val="en-US"/>
        </w:rPr>
        <w:t>, Version 1.2, CMU/SEI-2006-TR-008 ESC-TR-2006-008</w:t>
      </w:r>
    </w:p>
    <w:p w:rsidR="001D44CC" w:rsidRPr="00855C0A" w:rsidRDefault="001D44CC" w:rsidP="001D44CC">
      <w:pPr>
        <w:shd w:val="clear" w:color="auto" w:fill="FFFFFF"/>
        <w:tabs>
          <w:tab w:val="left" w:pos="768"/>
        </w:tabs>
        <w:ind w:left="720"/>
        <w:jc w:val="both"/>
        <w:rPr>
          <w:rFonts w:ascii="Times New Roman" w:hAnsi="Times New Roman" w:cs="Times New Roman"/>
          <w:spacing w:val="-13"/>
          <w:sz w:val="28"/>
          <w:szCs w:val="28"/>
          <w:lang w:val="en-US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>Интернет ресурсы:</w:t>
      </w:r>
    </w:p>
    <w:p w:rsidR="001D44CC" w:rsidRPr="00855C0A" w:rsidRDefault="001D44CC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Pr="00855C0A" w:rsidRDefault="00855C0A" w:rsidP="00855C0A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left="341"/>
        <w:rPr>
          <w:rFonts w:ascii="Times New Roman" w:hAnsi="Times New Roman" w:cs="Times New Roman"/>
          <w:spacing w:val="-21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sz w:val="28"/>
          <w:szCs w:val="28"/>
        </w:rPr>
        <w:t>федеральный портал «Российское образование»;</w:t>
      </w:r>
    </w:p>
    <w:p w:rsidR="00855C0A" w:rsidRPr="00855C0A" w:rsidRDefault="00855C0A" w:rsidP="00855C0A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left="341"/>
        <w:rPr>
          <w:rFonts w:ascii="Times New Roman" w:hAnsi="Times New Roman" w:cs="Times New Roman"/>
          <w:spacing w:val="-6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sz w:val="28"/>
          <w:szCs w:val="28"/>
        </w:rPr>
        <w:t>федеральный портал «Инженерное образование»;</w:t>
      </w:r>
    </w:p>
    <w:p w:rsidR="00855C0A" w:rsidRPr="00855C0A" w:rsidRDefault="00855C0A" w:rsidP="00855C0A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left="701" w:hanging="360"/>
        <w:rPr>
          <w:rFonts w:ascii="Times New Roman" w:hAnsi="Times New Roman" w:cs="Times New Roman"/>
          <w:spacing w:val="-9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sz w:val="28"/>
          <w:szCs w:val="28"/>
        </w:rPr>
        <w:t>федеральный портал «Информационно-коммуникационные технологии в образовании»;</w:t>
      </w:r>
    </w:p>
    <w:p w:rsidR="00855C0A" w:rsidRPr="00855C0A" w:rsidRDefault="00855C0A" w:rsidP="00855C0A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left="341"/>
        <w:rPr>
          <w:rFonts w:ascii="Times New Roman" w:hAnsi="Times New Roman" w:cs="Times New Roman"/>
          <w:spacing w:val="-5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sz w:val="28"/>
          <w:szCs w:val="28"/>
        </w:rPr>
        <w:t>федеральный портал «Российский портал открытого образования»;</w:t>
      </w:r>
    </w:p>
    <w:p w:rsidR="00855C0A" w:rsidRPr="001D44CC" w:rsidRDefault="00855C0A" w:rsidP="00855C0A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left="341"/>
        <w:rPr>
          <w:rFonts w:ascii="Times New Roman" w:hAnsi="Times New Roman" w:cs="Times New Roman"/>
          <w:spacing w:val="-11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sz w:val="28"/>
          <w:szCs w:val="28"/>
        </w:rPr>
        <w:t xml:space="preserve">сетевая энциклопедия </w:t>
      </w:r>
      <w:proofErr w:type="spellStart"/>
      <w:r w:rsidRPr="00855C0A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  <w:r w:rsidRPr="00855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C0A" w:rsidRP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4.3.  Общие требования  к организации  образовательного  процесса</w:t>
      </w:r>
    </w:p>
    <w:p w:rsidR="00855C0A" w:rsidRPr="00855C0A" w:rsidRDefault="00855C0A" w:rsidP="0027465A">
      <w:pPr>
        <w:shd w:val="clear" w:color="auto" w:fill="FFFFFF"/>
        <w:spacing w:line="322" w:lineRule="exact"/>
        <w:ind w:left="14" w:firstLine="8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Занятия по модулю проводятся с использованием традиционных форм обучения: лекция, семинар, комбинированный урок, лабораторная работа, практическое занятие. В качестве форм промежуточного контроля используется защита реферата, защита отчета по лабораторной работе, ответы на вопросы теста.</w:t>
      </w:r>
    </w:p>
    <w:p w:rsidR="00855C0A" w:rsidRDefault="00855C0A" w:rsidP="00855C0A">
      <w:pPr>
        <w:shd w:val="clear" w:color="auto" w:fill="FFFFFF"/>
        <w:spacing w:line="322" w:lineRule="exact"/>
        <w:ind w:left="14" w:firstLine="8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выполнении курсовой работы (проекта) обучающимся оказываются консультации.</w:t>
      </w:r>
    </w:p>
    <w:p w:rsidR="00855C0A" w:rsidRPr="00855C0A" w:rsidRDefault="00855C0A" w:rsidP="00855C0A">
      <w:pPr>
        <w:shd w:val="clear" w:color="auto" w:fill="FFFFFF"/>
        <w:spacing w:line="322" w:lineRule="exact"/>
        <w:ind w:left="14" w:firstLine="8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P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4.4. Кадровое обеспечение образовательного процесса</w:t>
      </w: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Требования к квалификации педагогических (инженерно-педагогических)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55C0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кадров, обеспечивающих обучение по междисциплинарному курсу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55C0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(курсам):</w:t>
      </w:r>
      <w:r w:rsidR="00080D0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>наличие</w:t>
      </w:r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высшего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соответствующего профилю модуля и направлению подготовки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855C0A" w:rsidRP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80D0B" w:rsidRPr="00855C0A" w:rsidRDefault="00080D0B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55C0A" w:rsidRP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55C0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Инженерно-педагогический состав:</w:t>
      </w:r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дипломированные специалисты -преподаватели междисциплинарных курсов, а также, </w:t>
      </w:r>
      <w:proofErr w:type="spellStart"/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>общепрофессиональных</w:t>
      </w:r>
      <w:proofErr w:type="spellEnd"/>
      <w:r w:rsidRPr="00855C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дисциплин: «Математическое моделирование»; «Теория алгоритмов»; «Основы программирования», «Архитектура компьютерных систем», «Операционные системы», «Информационные технологии».</w:t>
      </w:r>
    </w:p>
    <w:p w:rsidR="00F906CA" w:rsidRPr="00855C0A" w:rsidRDefault="00F906C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23E92" w:rsidRDefault="00323E92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5C0A" w:rsidRPr="00855C0A" w:rsidRDefault="00855C0A" w:rsidP="00855C0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</w:rPr>
      </w:pPr>
      <w:r w:rsidRPr="00855C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855C0A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 РЕЗУЛЬТАТОВ ОСВОЕНИЯ ПРОФЕССИОНАЛЬНОГО МОДУЛЯ (ВИДА ПРОФЕССИОНАЛЬНОЙ</w:t>
      </w:r>
    </w:p>
    <w:p w:rsidR="00855C0A" w:rsidRPr="00855C0A" w:rsidRDefault="00855C0A" w:rsidP="00855C0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</w:rPr>
      </w:pPr>
      <w:r w:rsidRPr="00855C0A">
        <w:rPr>
          <w:rFonts w:ascii="Times New Roman" w:eastAsia="Times New Roman" w:hAnsi="Times New Roman" w:cs="Times New Roman"/>
          <w:b/>
          <w:sz w:val="28"/>
          <w:szCs w:val="28"/>
        </w:rPr>
        <w:t>ДЕЯТЕЛЬНОСТИ)</w:t>
      </w:r>
    </w:p>
    <w:p w:rsidR="00855C0A" w:rsidRDefault="00855C0A" w:rsidP="00855C0A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467" w:type="dxa"/>
        <w:jc w:val="center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124"/>
        <w:gridCol w:w="2649"/>
      </w:tblGrid>
      <w:tr w:rsidR="00855C0A" w:rsidRPr="00855C0A" w:rsidTr="007C2F22">
        <w:trPr>
          <w:trHeight w:val="1133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C0A" w:rsidRPr="00855C0A" w:rsidRDefault="00855C0A" w:rsidP="00323E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855C0A" w:rsidRPr="00855C0A" w:rsidRDefault="00855C0A" w:rsidP="00323E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855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освоенные</w:t>
            </w:r>
          </w:p>
          <w:p w:rsidR="00855C0A" w:rsidRPr="00855C0A" w:rsidRDefault="00855C0A" w:rsidP="00323E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профессиональные</w:t>
            </w:r>
          </w:p>
          <w:p w:rsidR="00855C0A" w:rsidRPr="00855C0A" w:rsidRDefault="00855C0A" w:rsidP="00323E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C0A" w:rsidRPr="00855C0A" w:rsidRDefault="00855C0A" w:rsidP="00323E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</w:t>
            </w:r>
          </w:p>
          <w:p w:rsidR="00855C0A" w:rsidRPr="00855C0A" w:rsidRDefault="00855C0A" w:rsidP="00323E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C0A" w:rsidRPr="002E3BE1" w:rsidRDefault="00855C0A" w:rsidP="00323E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Формы и методы</w:t>
            </w:r>
          </w:p>
          <w:p w:rsidR="00855C0A" w:rsidRPr="00855C0A" w:rsidRDefault="00855C0A" w:rsidP="00323E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контроля и оценки</w:t>
            </w:r>
          </w:p>
        </w:tc>
      </w:tr>
      <w:tr w:rsidR="00855C0A" w:rsidRPr="00855C0A" w:rsidTr="007C2F22">
        <w:trPr>
          <w:trHeight w:val="3398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C0A" w:rsidRPr="00855C0A" w:rsidRDefault="00855C0A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</w:t>
            </w:r>
          </w:p>
          <w:p w:rsidR="00855C0A" w:rsidRPr="00855C0A" w:rsidRDefault="00855C0A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проектную и</w:t>
            </w:r>
          </w:p>
          <w:p w:rsidR="00855C0A" w:rsidRPr="00855C0A" w:rsidRDefault="00855C0A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техническую</w:t>
            </w:r>
          </w:p>
          <w:p w:rsidR="00855C0A" w:rsidRPr="00855C0A" w:rsidRDefault="00855C0A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документацию на уровне</w:t>
            </w:r>
          </w:p>
          <w:p w:rsidR="00855C0A" w:rsidRPr="00855C0A" w:rsidRDefault="00855C0A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</w:t>
            </w:r>
          </w:p>
          <w:p w:rsidR="00855C0A" w:rsidRPr="00855C0A" w:rsidRDefault="00855C0A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</w:t>
            </w:r>
          </w:p>
          <w:p w:rsidR="00855C0A" w:rsidRPr="00855C0A" w:rsidRDefault="00855C0A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программного</w:t>
            </w:r>
          </w:p>
          <w:p w:rsidR="00855C0A" w:rsidRPr="00855C0A" w:rsidRDefault="00855C0A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обеспечения.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C0A" w:rsidRPr="00855C0A" w:rsidRDefault="00855C0A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 понимания поставленной задачи;</w:t>
            </w:r>
          </w:p>
          <w:p w:rsidR="00855C0A" w:rsidRPr="00855C0A" w:rsidRDefault="00855C0A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требований к программному обеспечению;</w:t>
            </w:r>
          </w:p>
          <w:p w:rsidR="00855C0A" w:rsidRPr="00323E92" w:rsidRDefault="00855C0A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sz w:val="28"/>
                <w:szCs w:val="28"/>
              </w:rPr>
            </w:pPr>
            <w:r w:rsidRP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рекомендаций по формализации предметной области с</w:t>
            </w:r>
            <w:r w:rsid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ограничений;</w:t>
            </w:r>
          </w:p>
          <w:p w:rsidR="00855C0A" w:rsidRPr="00855C0A" w:rsidRDefault="00855C0A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13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уровень сложности компонент </w:t>
            </w:r>
            <w:r w:rsid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О;</w:t>
            </w:r>
          </w:p>
          <w:p w:rsidR="00855C0A" w:rsidRPr="00855C0A" w:rsidRDefault="00855C0A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   и   грамотность   понимания проектной программной документации на</w:t>
            </w:r>
            <w:r w:rsid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 взаимодействия компонент ПО.</w:t>
            </w: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C0A" w:rsidRPr="00855C0A" w:rsidRDefault="00855C0A" w:rsidP="007D5FE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Текущий контроль в</w:t>
            </w:r>
          </w:p>
          <w:p w:rsidR="00855C0A" w:rsidRPr="00855C0A" w:rsidRDefault="00855C0A" w:rsidP="007D5FE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форме:</w:t>
            </w:r>
          </w:p>
          <w:p w:rsidR="00855C0A" w:rsidRPr="00855C0A" w:rsidRDefault="00855C0A" w:rsidP="007D5FE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55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защиты</w:t>
            </w: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лабораторных и</w:t>
            </w:r>
          </w:p>
          <w:p w:rsidR="00855C0A" w:rsidRPr="00855C0A" w:rsidRDefault="00855C0A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практических работ.  </w:t>
            </w:r>
          </w:p>
          <w:p w:rsidR="00855C0A" w:rsidRPr="00855C0A" w:rsidRDefault="00855C0A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Тестирование по</w:t>
            </w:r>
          </w:p>
          <w:p w:rsidR="00855C0A" w:rsidRPr="00855C0A" w:rsidRDefault="00855C0A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разделам ПМ</w:t>
            </w:r>
          </w:p>
          <w:p w:rsidR="00855C0A" w:rsidRPr="00855C0A" w:rsidRDefault="00855C0A" w:rsidP="007D5FE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Экспертная оценка</w:t>
            </w: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участия в командной</w:t>
            </w:r>
          </w:p>
          <w:p w:rsidR="00855C0A" w:rsidRPr="00855C0A" w:rsidRDefault="00855C0A" w:rsidP="007D5FE6">
            <w:pPr>
              <w:shd w:val="clear" w:color="auto" w:fill="FFFFFF"/>
              <w:spacing w:line="278" w:lineRule="exact"/>
              <w:ind w:right="134" w:hanging="24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разработке программного модуля</w:t>
            </w:r>
          </w:p>
          <w:p w:rsidR="00855C0A" w:rsidRPr="00855C0A" w:rsidRDefault="00855C0A" w:rsidP="007D5FE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Зачеты по</w:t>
            </w:r>
          </w:p>
          <w:p w:rsidR="00855C0A" w:rsidRPr="00855C0A" w:rsidRDefault="00855C0A" w:rsidP="007D5FE6">
            <w:pPr>
              <w:shd w:val="clear" w:color="auto" w:fill="FFFFFF"/>
              <w:spacing w:line="274" w:lineRule="exact"/>
              <w:ind w:right="187" w:firstLine="5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производственной практике и по каждому из разделов</w:t>
            </w: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профессионального</w:t>
            </w: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модуля.</w:t>
            </w: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экзамен</w:t>
            </w:r>
          </w:p>
          <w:p w:rsidR="00855C0A" w:rsidRPr="00855C0A" w:rsidRDefault="00855C0A" w:rsidP="007D5FE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55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квалификационный)</w:t>
            </w: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модулю.</w:t>
            </w: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Защита курсового</w:t>
            </w: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проекта.</w:t>
            </w: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</w:p>
          <w:p w:rsidR="00855C0A" w:rsidRPr="00855C0A" w:rsidRDefault="00855C0A" w:rsidP="007D5FE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343C2" w:rsidRPr="00855C0A" w:rsidTr="007C2F22">
        <w:trPr>
          <w:trHeight w:val="3134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3C2" w:rsidRPr="00855C0A" w:rsidRDefault="004343C2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интеграцию</w:t>
            </w:r>
          </w:p>
          <w:p w:rsidR="004343C2" w:rsidRPr="00855C0A" w:rsidRDefault="004343C2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модулей в программную</w:t>
            </w:r>
          </w:p>
          <w:p w:rsidR="004343C2" w:rsidRPr="00855C0A" w:rsidRDefault="004343C2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систему.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3C2" w:rsidRPr="004343C2" w:rsidRDefault="004343C2" w:rsidP="004343C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3C2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основных характеристик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43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программной системы;</w:t>
            </w:r>
          </w:p>
          <w:p w:rsidR="004343C2" w:rsidRPr="004343C2" w:rsidRDefault="004343C2" w:rsidP="004343C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методов для получения кода с заданной функциональностью и степенью качества;</w:t>
            </w:r>
          </w:p>
          <w:p w:rsidR="004343C2" w:rsidRPr="004343C2" w:rsidRDefault="004343C2" w:rsidP="004343C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3C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этапов проектирования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43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 систем и их архитектуры;</w:t>
            </w:r>
          </w:p>
          <w:p w:rsidR="004343C2" w:rsidRPr="00323E92" w:rsidRDefault="004343C2" w:rsidP="004343C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подходов к</w:t>
            </w:r>
            <w:r w:rsidR="00323E92" w:rsidRP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интегрированию программных модулей;</w:t>
            </w:r>
          </w:p>
          <w:p w:rsidR="004343C2" w:rsidRPr="004343C2" w:rsidRDefault="004343C2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методов и средств</w:t>
            </w:r>
            <w:r w:rsid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эффективной разработки;</w:t>
            </w:r>
          </w:p>
        </w:tc>
        <w:tc>
          <w:tcPr>
            <w:tcW w:w="2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3C2" w:rsidRPr="00855C0A" w:rsidRDefault="004343C2" w:rsidP="007D5FE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E3BE1" w:rsidRPr="00855C0A" w:rsidTr="007C2F22">
        <w:trPr>
          <w:trHeight w:val="413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855C0A" w:rsidRDefault="002E3BE1" w:rsidP="00684E4C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отладку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родукта</w:t>
            </w:r>
          </w:p>
          <w:p w:rsidR="002E3BE1" w:rsidRPr="00855C0A" w:rsidRDefault="002E3BE1" w:rsidP="00684E4C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 средств.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323E92" w:rsidRDefault="002E3BE1" w:rsidP="002E3BE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основных характеристик программной системы;</w:t>
            </w:r>
          </w:p>
          <w:p w:rsidR="002E3BE1" w:rsidRPr="00323E92" w:rsidRDefault="002E3BE1" w:rsidP="002E3BE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методов для получения кода с заданной функциональностью и степенью качества;</w:t>
            </w:r>
          </w:p>
          <w:p w:rsidR="002E3BE1" w:rsidRPr="00323E92" w:rsidRDefault="002E3BE1" w:rsidP="002E3BE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и качество отладки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программного кода;</w:t>
            </w:r>
          </w:p>
          <w:p w:rsidR="002E3BE1" w:rsidRPr="004343C2" w:rsidRDefault="002E3BE1" w:rsidP="002E3BE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основных положений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метрологии программных продуктов;</w:t>
            </w:r>
          </w:p>
        </w:tc>
        <w:tc>
          <w:tcPr>
            <w:tcW w:w="2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855C0A" w:rsidRDefault="002E3BE1" w:rsidP="007D5FE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E3BE1" w:rsidRPr="00855C0A" w:rsidTr="007C2F22">
        <w:trPr>
          <w:trHeight w:val="6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855C0A" w:rsidRDefault="002E3BE1" w:rsidP="002E3BE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855C0A" w:rsidRDefault="002E3BE1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методов и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эффективной разработки;</w:t>
            </w:r>
          </w:p>
        </w:tc>
        <w:tc>
          <w:tcPr>
            <w:tcW w:w="2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855C0A" w:rsidRDefault="002E3BE1" w:rsidP="007D5FE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E3BE1" w:rsidRPr="00855C0A" w:rsidTr="007C2F22">
        <w:trPr>
          <w:trHeight w:val="2611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855C0A" w:rsidRDefault="002E3BE1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  <w:p w:rsidR="002E3BE1" w:rsidRPr="00855C0A" w:rsidRDefault="002E3BE1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разработку тестовых</w:t>
            </w:r>
          </w:p>
          <w:p w:rsidR="002E3BE1" w:rsidRPr="00855C0A" w:rsidRDefault="002E3BE1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наборов и тестовых</w:t>
            </w:r>
          </w:p>
          <w:p w:rsidR="002E3BE1" w:rsidRPr="00855C0A" w:rsidRDefault="002E3BE1" w:rsidP="00323E92">
            <w:pPr>
              <w:shd w:val="clear" w:color="auto" w:fill="FFFFFF"/>
              <w:rPr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сценариев.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323E92" w:rsidRDefault="002E3BE1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92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основных методик тестирования программных компонент и системы в целом;</w:t>
            </w:r>
          </w:p>
          <w:p w:rsidR="002E3BE1" w:rsidRPr="00323E92" w:rsidRDefault="002E3BE1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процесса тестирования;</w:t>
            </w:r>
          </w:p>
          <w:p w:rsidR="002E3BE1" w:rsidRPr="00323E92" w:rsidRDefault="002E3BE1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тестовых заданий;</w:t>
            </w:r>
          </w:p>
          <w:p w:rsidR="002E3BE1" w:rsidRPr="00323E92" w:rsidRDefault="002E3BE1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ыбор алгоритма тестирования;</w:t>
            </w:r>
          </w:p>
          <w:p w:rsidR="002E3BE1" w:rsidRPr="00855C0A" w:rsidRDefault="002E3BE1" w:rsidP="00323E9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корость и качество тестирования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программной системы и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ьных </w:t>
            </w:r>
            <w:r w:rsidRPr="0085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2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855C0A" w:rsidRDefault="002E3BE1" w:rsidP="007D5FE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E3BE1" w:rsidRPr="00855C0A" w:rsidTr="007C2F22">
        <w:trPr>
          <w:trHeight w:val="2611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541EF7" w:rsidRDefault="002E3BE1" w:rsidP="00541E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</w:t>
            </w:r>
          </w:p>
          <w:p w:rsidR="002E3BE1" w:rsidRPr="00541EF7" w:rsidRDefault="002E3BE1" w:rsidP="00541E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инспектирование</w:t>
            </w:r>
          </w:p>
          <w:p w:rsidR="002E3BE1" w:rsidRPr="00541EF7" w:rsidRDefault="002E3BE1" w:rsidP="00541E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</w:t>
            </w:r>
          </w:p>
          <w:p w:rsidR="002E3BE1" w:rsidRPr="00541EF7" w:rsidRDefault="002E3BE1" w:rsidP="00541E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программного продукта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предмет соответствия</w:t>
            </w:r>
          </w:p>
          <w:p w:rsidR="002E3BE1" w:rsidRPr="00541EF7" w:rsidRDefault="002E3BE1" w:rsidP="00541E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стандартам</w:t>
            </w:r>
          </w:p>
          <w:p w:rsidR="002E3BE1" w:rsidRDefault="002E3BE1" w:rsidP="00541EF7">
            <w:pPr>
              <w:shd w:val="clear" w:color="auto" w:fill="FFFFFF"/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кодирования.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541EF7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основных характеристик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программной системы;</w:t>
            </w:r>
          </w:p>
          <w:p w:rsidR="002E3BE1" w:rsidRPr="00541EF7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основными методологиями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 разработки программного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обеспечения;</w:t>
            </w:r>
          </w:p>
          <w:p w:rsidR="002E3BE1" w:rsidRPr="00541EF7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основ верификации и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аттестации программного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BE1" w:rsidRPr="00541EF7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стандартов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кодирования;</w:t>
            </w:r>
          </w:p>
          <w:p w:rsidR="002E3BE1" w:rsidRPr="00541EF7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методов для получения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кода с заданной функциональностью и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степенью качества;</w:t>
            </w:r>
          </w:p>
          <w:p w:rsidR="002E3BE1" w:rsidRPr="00541EF7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основных положений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метрологии программных продуктов;</w:t>
            </w:r>
          </w:p>
          <w:p w:rsidR="002E3BE1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методов и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эффективной разработки;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Default="002E3BE1" w:rsidP="00144793">
            <w:pPr>
              <w:shd w:val="clear" w:color="auto" w:fill="FFFFFF"/>
            </w:pPr>
          </w:p>
        </w:tc>
      </w:tr>
      <w:tr w:rsidR="002E3BE1" w:rsidRPr="00855C0A" w:rsidTr="007C2F22">
        <w:trPr>
          <w:trHeight w:val="271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541EF7" w:rsidRDefault="002E3BE1" w:rsidP="00541E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</w:t>
            </w:r>
          </w:p>
          <w:p w:rsidR="002E3BE1" w:rsidRPr="00541EF7" w:rsidRDefault="002E3BE1" w:rsidP="00541E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технологическую</w:t>
            </w:r>
          </w:p>
          <w:p w:rsidR="002E3BE1" w:rsidRDefault="002E3BE1" w:rsidP="00541EF7">
            <w:pPr>
              <w:shd w:val="clear" w:color="auto" w:fill="FFFFFF"/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документацию.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Pr="00541EF7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рекомендаций по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формализации поставленной задачи;</w:t>
            </w:r>
          </w:p>
          <w:p w:rsidR="002E3BE1" w:rsidRPr="00541EF7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 скорость чтения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технической документации;</w:t>
            </w:r>
          </w:p>
          <w:p w:rsidR="002E3BE1" w:rsidRPr="00541EF7" w:rsidRDefault="002E3BE1" w:rsidP="00541EF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рекомендаций по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использованию стандартов оформления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документации;</w:t>
            </w:r>
          </w:p>
          <w:p w:rsidR="002E3BE1" w:rsidRDefault="002E3BE1" w:rsidP="007402E8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</w:pP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 и грамотность оформления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программной технологической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E1" w:rsidRDefault="002E3BE1" w:rsidP="00144793">
            <w:pPr>
              <w:shd w:val="clear" w:color="auto" w:fill="FFFFFF"/>
            </w:pPr>
          </w:p>
        </w:tc>
      </w:tr>
    </w:tbl>
    <w:p w:rsidR="00855C0A" w:rsidRDefault="00855C0A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B4649" w:rsidRDefault="002B4649" w:rsidP="007C2F22">
      <w:pPr>
        <w:shd w:val="clear" w:color="auto" w:fill="FFFFFF"/>
        <w:spacing w:before="120"/>
        <w:ind w:left="17" w:right="323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B4649" w:rsidRDefault="002B4649" w:rsidP="002B4649">
      <w:pPr>
        <w:spacing w:after="31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51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272"/>
        <w:gridCol w:w="2268"/>
      </w:tblGrid>
      <w:tr w:rsidR="002B4649" w:rsidRPr="002E3BE1" w:rsidTr="005E6805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649" w:rsidRPr="002E3BE1" w:rsidRDefault="002B4649" w:rsidP="002B4649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</w:t>
            </w:r>
          </w:p>
          <w:p w:rsidR="002B4649" w:rsidRPr="002E3BE1" w:rsidRDefault="002B4649" w:rsidP="002B4649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2E3BE1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(</w:t>
            </w:r>
            <w:r w:rsidRPr="002E3BE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освоенные общие</w:t>
            </w:r>
          </w:p>
          <w:p w:rsidR="002B4649" w:rsidRPr="002E3BE1" w:rsidRDefault="002B4649" w:rsidP="002B4649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649" w:rsidRPr="002E3BE1" w:rsidRDefault="002B4649" w:rsidP="002B4649">
            <w:pPr>
              <w:shd w:val="clear" w:color="auto" w:fill="FFFFFF"/>
              <w:spacing w:line="274" w:lineRule="exact"/>
              <w:ind w:left="-13" w:right="-89"/>
              <w:jc w:val="center"/>
              <w:rPr>
                <w:b/>
                <w:sz w:val="28"/>
                <w:szCs w:val="28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Основные показатели оценки </w:t>
            </w:r>
            <w:r w:rsidRPr="002E3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649" w:rsidRPr="002E3BE1" w:rsidRDefault="002B4649" w:rsidP="002B4649">
            <w:pPr>
              <w:shd w:val="clear" w:color="auto" w:fill="FFFFFF"/>
              <w:spacing w:line="274" w:lineRule="exact"/>
              <w:ind w:right="-32" w:firstLine="9"/>
              <w:jc w:val="center"/>
              <w:rPr>
                <w:b/>
                <w:sz w:val="28"/>
                <w:szCs w:val="28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>Формы и методы контроля и оценки</w:t>
            </w:r>
          </w:p>
        </w:tc>
      </w:tr>
      <w:tr w:rsidR="002B4649" w:rsidRPr="002B4649" w:rsidTr="005E6805">
        <w:trPr>
          <w:trHeight w:hRule="exact" w:val="1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49" w:rsidRPr="002B4649" w:rsidRDefault="002B4649" w:rsidP="007C2F22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7C2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   сущность    и социальную   </w:t>
            </w:r>
            <w:proofErr w:type="spellStart"/>
            <w:r w:rsidRPr="007C2F2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</w:t>
            </w:r>
            <w:r w:rsidR="007C2F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C2F22">
              <w:rPr>
                <w:rFonts w:ascii="Times New Roman" w:eastAsia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 w:rsidRPr="007C2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своей будущей 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профессии, проявлять к </w:t>
            </w:r>
            <w:r w:rsidRPr="007C2F22">
              <w:rPr>
                <w:rFonts w:ascii="Times New Roman" w:eastAsia="Times New Roman" w:hAnsi="Times New Roman" w:cs="Times New Roman"/>
                <w:sz w:val="28"/>
                <w:szCs w:val="28"/>
              </w:rPr>
              <w:t>ней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устойчивый интерес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49" w:rsidRPr="002B4649" w:rsidRDefault="002B4649" w:rsidP="002B4649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  <w:r w:rsidR="00FA32B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4649" w:rsidRDefault="002B4649" w:rsidP="0014479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2B464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Защита реферата</w:t>
            </w:r>
          </w:p>
          <w:p w:rsidR="002B4649" w:rsidRPr="002B4649" w:rsidRDefault="002B4649" w:rsidP="00144793">
            <w:pPr>
              <w:shd w:val="clear" w:color="auto" w:fill="FFFFFF"/>
              <w:rPr>
                <w:sz w:val="28"/>
                <w:szCs w:val="28"/>
              </w:rPr>
            </w:pPr>
          </w:p>
          <w:p w:rsidR="002B4649" w:rsidRDefault="002B4649" w:rsidP="00144793">
            <w:pPr>
              <w:shd w:val="clear" w:color="auto" w:fill="FFFFFF"/>
              <w:spacing w:line="274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B46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Интерпретация результатов наблюдений за деятельностью обучающегося в </w:t>
            </w:r>
            <w:r w:rsidRPr="002B4649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процессе освоения </w:t>
            </w:r>
            <w:r w:rsidRPr="002B46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образовательной программы</w:t>
            </w:r>
          </w:p>
          <w:p w:rsidR="002B4649" w:rsidRPr="002B4649" w:rsidRDefault="002B4649" w:rsidP="00144793">
            <w:pPr>
              <w:shd w:val="clear" w:color="auto" w:fill="FFFFFF"/>
              <w:spacing w:line="274" w:lineRule="exact"/>
              <w:ind w:right="53"/>
              <w:rPr>
                <w:sz w:val="28"/>
                <w:szCs w:val="28"/>
              </w:rPr>
            </w:pPr>
          </w:p>
          <w:p w:rsidR="002B4649" w:rsidRPr="002B4649" w:rsidRDefault="002B4649" w:rsidP="00144793">
            <w:pPr>
              <w:shd w:val="clear" w:color="auto" w:fill="FFFFFF"/>
              <w:spacing w:line="274" w:lineRule="exact"/>
              <w:ind w:right="53" w:firstLine="5"/>
              <w:rPr>
                <w:sz w:val="28"/>
                <w:szCs w:val="28"/>
              </w:rPr>
            </w:pPr>
            <w:r w:rsidRPr="002B464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Защита курсового </w:t>
            </w:r>
            <w:r w:rsidRPr="002B4649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проекта при участии </w:t>
            </w:r>
            <w:r w:rsidRPr="002B46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работодателей</w:t>
            </w:r>
          </w:p>
          <w:p w:rsidR="002B4649" w:rsidRPr="002B4649" w:rsidRDefault="002B4649" w:rsidP="00144793">
            <w:pPr>
              <w:shd w:val="clear" w:color="auto" w:fill="FFFFFF"/>
              <w:tabs>
                <w:tab w:val="left" w:pos="370"/>
              </w:tabs>
              <w:spacing w:line="283" w:lineRule="exact"/>
              <w:ind w:right="101"/>
              <w:rPr>
                <w:sz w:val="28"/>
                <w:szCs w:val="28"/>
              </w:rPr>
            </w:pPr>
          </w:p>
          <w:p w:rsidR="002B4649" w:rsidRPr="002B4649" w:rsidRDefault="002B4649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  <w:p w:rsidR="002B4649" w:rsidRPr="002B4649" w:rsidRDefault="002B4649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</w:tc>
      </w:tr>
      <w:tr w:rsidR="002B4649" w:rsidRPr="002B4649" w:rsidTr="005E6805">
        <w:trPr>
          <w:trHeight w:hRule="exact" w:val="2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49" w:rsidRPr="002B4649" w:rsidRDefault="002B4649" w:rsidP="005E6805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</w:t>
            </w:r>
            <w:proofErr w:type="spellStart"/>
            <w:r w:rsidR="005E680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обст</w:t>
            </w:r>
            <w:r w:rsidR="005E68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венную</w:t>
            </w:r>
            <w:proofErr w:type="spellEnd"/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680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еятельность,   выбирать 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типовые      методы и способы </w:t>
            </w:r>
            <w:proofErr w:type="spellStart"/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="005E68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полнения</w:t>
            </w:r>
            <w:proofErr w:type="spellEnd"/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</w:t>
            </w:r>
            <w:r w:rsidR="005E68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задач,      оценивать      их 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эффективность               и 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49" w:rsidRPr="002B4649" w:rsidRDefault="002B4649" w:rsidP="002B4649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применение методов и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способов решения профессиональных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 в области программной инженерии;</w:t>
            </w:r>
          </w:p>
          <w:p w:rsidR="002B4649" w:rsidRPr="002B4649" w:rsidRDefault="002B4649" w:rsidP="002B4649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 качества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выполнения курсовой работы;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4649" w:rsidRPr="002B4649" w:rsidRDefault="002B4649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</w:tc>
      </w:tr>
      <w:tr w:rsidR="002B4649" w:rsidRPr="002B4649" w:rsidTr="005E6805">
        <w:trPr>
          <w:trHeight w:val="15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49" w:rsidRPr="002B4649" w:rsidRDefault="002B4649" w:rsidP="00144793">
            <w:pPr>
              <w:shd w:val="clear" w:color="auto" w:fill="FFFFFF"/>
              <w:spacing w:line="278" w:lineRule="exact"/>
              <w:ind w:left="5" w:right="5"/>
              <w:rPr>
                <w:sz w:val="28"/>
                <w:szCs w:val="28"/>
              </w:rPr>
            </w:pP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Решать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проблемы, </w:t>
            </w:r>
            <w:r w:rsid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ценивать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риски и</w:t>
            </w:r>
            <w:r w:rsid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принимать решения</w:t>
            </w:r>
            <w:r w:rsid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стандартных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нестандартных</w:t>
            </w:r>
            <w:r w:rsid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ситуациях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49" w:rsidRPr="002B4649" w:rsidRDefault="002B4649" w:rsidP="002B4649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стандартных и </w:t>
            </w:r>
            <w:proofErr w:type="spellStart"/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дартных</w:t>
            </w:r>
            <w:proofErr w:type="spellEnd"/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рофессиональных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адач     в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B4649">
              <w:rPr>
                <w:rFonts w:ascii="Times New Roman" w:eastAsia="Times New Roman" w:hAnsi="Times New Roman" w:cs="Times New Roman"/>
                <w:sz w:val="28"/>
                <w:szCs w:val="28"/>
              </w:rPr>
              <w:t>омпонент      программного обеспечения компьютерных систем;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49" w:rsidRPr="002B4649" w:rsidRDefault="002B4649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</w:tc>
      </w:tr>
      <w:tr w:rsidR="004647D2" w:rsidRPr="002B4649" w:rsidTr="005E6805">
        <w:trPr>
          <w:trHeight w:val="21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7D2" w:rsidRDefault="004647D2" w:rsidP="004647D2">
            <w:pPr>
              <w:shd w:val="clear" w:color="auto" w:fill="FFFFFF"/>
              <w:spacing w:line="278" w:lineRule="exact"/>
              <w:ind w:left="5" w:right="5"/>
            </w:pP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Осуществлять поиск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инфор</w:t>
            </w:r>
            <w:r w:rsidR="007C2F2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необходимой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ффективного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</w:t>
            </w:r>
            <w:r w:rsidR="007C2F2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полнения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</w:t>
            </w:r>
            <w:r w:rsidR="007C2F2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профессионального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47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личностного развития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7D2" w:rsidRPr="004647D2" w:rsidRDefault="004647D2" w:rsidP="004647D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7D2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</w:p>
          <w:p w:rsidR="004647D2" w:rsidRDefault="004647D2" w:rsidP="004647D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</w:pPr>
            <w:r w:rsidRPr="00464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различных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464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сточников, включая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4647D2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лектронные;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7D2" w:rsidRPr="002B4649" w:rsidRDefault="004647D2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</w:tc>
      </w:tr>
      <w:tr w:rsidR="004647D2" w:rsidRPr="002B4649" w:rsidTr="005E6805">
        <w:trPr>
          <w:trHeight w:val="16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7D2" w:rsidRDefault="004647D2" w:rsidP="004647D2">
            <w:pPr>
              <w:shd w:val="clear" w:color="auto" w:fill="FFFFFF"/>
              <w:spacing w:line="278" w:lineRule="exact"/>
              <w:ind w:left="5" w:right="5"/>
            </w:pP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информационно-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коммуникационные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 п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рофессиональной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7D2" w:rsidRDefault="004647D2" w:rsidP="004647D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</w:pPr>
            <w:r w:rsidRPr="004647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методов и средств разработки компонент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4647D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47D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7D2" w:rsidRPr="002B4649" w:rsidRDefault="004647D2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</w:tc>
      </w:tr>
      <w:tr w:rsidR="004A69E2" w:rsidRPr="002B4649" w:rsidTr="005E6805">
        <w:trPr>
          <w:trHeight w:val="1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9E2" w:rsidRDefault="004A69E2" w:rsidP="004647D2">
            <w:pPr>
              <w:shd w:val="clear" w:color="auto" w:fill="FFFFFF"/>
              <w:spacing w:line="278" w:lineRule="exact"/>
              <w:ind w:left="5" w:right="5"/>
            </w:pP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Работать в коллективе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команде,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эффективно общаться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коллегами,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руководством,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4647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отребителями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9E2" w:rsidRDefault="004A69E2" w:rsidP="004A69E2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</w:pPr>
            <w:r w:rsidRPr="004A69E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обучающимися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69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преподавателями и мастерами в ходе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9E2" w:rsidRPr="002B4649" w:rsidRDefault="004A69E2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</w:tc>
      </w:tr>
      <w:tr w:rsidR="00742C4D" w:rsidRPr="002B4649" w:rsidTr="005E6805">
        <w:trPr>
          <w:trHeight w:val="28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4D" w:rsidRDefault="00742C4D" w:rsidP="00187503">
            <w:pPr>
              <w:shd w:val="clear" w:color="auto" w:fill="FFFFFF"/>
              <w:spacing w:line="278" w:lineRule="exact"/>
              <w:ind w:left="5" w:right="5"/>
            </w:pP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Ставить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цели, 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отивировать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деятельность подчиненных,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организовывать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контролировать 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их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работу с принятием на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себя ответственности за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результат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ыполнения</w:t>
            </w:r>
            <w:r w:rsidR="001875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2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задания.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4D" w:rsidRDefault="00742C4D" w:rsidP="00187503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</w:pPr>
            <w:r w:rsidRPr="0018750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и коррекция результатов собственной работы</w:t>
            </w:r>
            <w:r w:rsidR="00187503" w:rsidRPr="00187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7503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завершению цикла</w:t>
            </w:r>
            <w:r w:rsidR="00187503" w:rsidRPr="00187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75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 работ,</w:t>
            </w:r>
            <w:r w:rsidR="00187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750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на формирование командного стиля</w:t>
            </w:r>
            <w:r w:rsidR="00187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C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</w:t>
            </w:r>
            <w:r w:rsidR="0018750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C4D" w:rsidRPr="002B4649" w:rsidRDefault="00742C4D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</w:tc>
      </w:tr>
      <w:tr w:rsidR="001C4943" w:rsidRPr="002B4649" w:rsidTr="005E6805">
        <w:trPr>
          <w:trHeight w:val="25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943" w:rsidRPr="007C72DA" w:rsidRDefault="001C4943" w:rsidP="007C72DA">
            <w:pPr>
              <w:shd w:val="clear" w:color="auto" w:fill="FFFFFF"/>
              <w:spacing w:line="278" w:lineRule="exact"/>
              <w:ind w:left="5" w:right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Самостоятельно</w:t>
            </w:r>
            <w:r w:rsid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определять</w:t>
            </w:r>
            <w:r w:rsid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задачи</w:t>
            </w:r>
            <w:r w:rsid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профессионального и</w:t>
            </w:r>
          </w:p>
          <w:p w:rsidR="001C4943" w:rsidRDefault="001C4943" w:rsidP="007C72DA">
            <w:pPr>
              <w:shd w:val="clear" w:color="auto" w:fill="FFFFFF"/>
              <w:spacing w:line="278" w:lineRule="exact"/>
              <w:ind w:left="5" w:right="5"/>
            </w:pP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личностного развития,</w:t>
            </w:r>
            <w:r w:rsid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заниматься</w:t>
            </w:r>
            <w:r w:rsid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самообразованием,</w:t>
            </w:r>
            <w:r w:rsid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осознанно </w:t>
            </w: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планировать</w:t>
            </w:r>
            <w:r w:rsid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повышение</w:t>
            </w:r>
            <w:r w:rsid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C72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квалификации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943" w:rsidRDefault="001C4943" w:rsidP="007C72DA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</w:pPr>
            <w:r w:rsidRPr="007C72D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самостоятельных занятий</w:t>
            </w:r>
            <w:r w:rsidR="007C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2D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изучении профессионального модуля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943" w:rsidRPr="002B4649" w:rsidRDefault="001C4943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</w:tc>
      </w:tr>
      <w:tr w:rsidR="00FA32B1" w:rsidRPr="002B4649" w:rsidTr="005E6805">
        <w:trPr>
          <w:trHeight w:val="20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B1" w:rsidRPr="00FA32B1" w:rsidRDefault="00FA32B1" w:rsidP="00FA32B1">
            <w:pPr>
              <w:shd w:val="clear" w:color="auto" w:fill="FFFFFF"/>
              <w:spacing w:line="278" w:lineRule="exact"/>
              <w:ind w:left="5" w:right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A32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Быть готовым к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FA32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мене</w:t>
            </w:r>
          </w:p>
          <w:p w:rsidR="00FA32B1" w:rsidRPr="00FA32B1" w:rsidRDefault="00FA32B1" w:rsidP="00FA32B1">
            <w:pPr>
              <w:shd w:val="clear" w:color="auto" w:fill="FFFFFF"/>
              <w:spacing w:line="278" w:lineRule="exact"/>
              <w:ind w:left="5" w:right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A32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технологий в</w:t>
            </w:r>
          </w:p>
          <w:p w:rsidR="00FA32B1" w:rsidRPr="00FA32B1" w:rsidRDefault="00FA32B1" w:rsidP="00FA32B1">
            <w:pPr>
              <w:shd w:val="clear" w:color="auto" w:fill="FFFFFF"/>
              <w:spacing w:line="278" w:lineRule="exact"/>
              <w:ind w:left="5" w:right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A32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профессиональной</w:t>
            </w:r>
          </w:p>
          <w:p w:rsidR="00FA32B1" w:rsidRDefault="00FA32B1" w:rsidP="00FA32B1">
            <w:pPr>
              <w:shd w:val="clear" w:color="auto" w:fill="FFFFFF"/>
              <w:spacing w:line="278" w:lineRule="exact"/>
              <w:ind w:left="5" w:right="5"/>
            </w:pPr>
            <w:r w:rsidRPr="00FA32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B1" w:rsidRDefault="00FA32B1" w:rsidP="00FA32B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13"/>
            </w:pPr>
            <w:r w:rsidRPr="00FA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инноваций в области разработки модулей программного обеспечения и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нтеграции в компьютерную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32B1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32B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периодических изданий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B1" w:rsidRPr="002B4649" w:rsidRDefault="00FA32B1" w:rsidP="00144793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</w:p>
        </w:tc>
      </w:tr>
    </w:tbl>
    <w:p w:rsidR="000A764F" w:rsidRPr="00855C0A" w:rsidRDefault="000A764F" w:rsidP="00855C0A">
      <w:pPr>
        <w:shd w:val="clear" w:color="auto" w:fill="FFFFFF"/>
        <w:spacing w:line="322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sectPr w:rsidR="000A764F" w:rsidRPr="00855C0A" w:rsidSect="002B464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4C" w:rsidRDefault="00684E4C" w:rsidP="00BB3BA3">
      <w:r>
        <w:separator/>
      </w:r>
    </w:p>
  </w:endnote>
  <w:endnote w:type="continuationSeparator" w:id="1">
    <w:p w:rsidR="00684E4C" w:rsidRDefault="00684E4C" w:rsidP="00BB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899"/>
    </w:sdtPr>
    <w:sdtContent>
      <w:p w:rsidR="00684E4C" w:rsidRDefault="00835930">
        <w:pPr>
          <w:pStyle w:val="a7"/>
          <w:jc w:val="center"/>
        </w:pPr>
        <w:fldSimple w:instr=" PAGE   \* MERGEFORMAT ">
          <w:r w:rsidR="00E469FE">
            <w:rPr>
              <w:noProof/>
            </w:rPr>
            <w:t>4</w:t>
          </w:r>
        </w:fldSimple>
      </w:p>
    </w:sdtContent>
  </w:sdt>
  <w:p w:rsidR="00684E4C" w:rsidRDefault="00684E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4C" w:rsidRDefault="00684E4C" w:rsidP="00BB3BA3">
      <w:r>
        <w:separator/>
      </w:r>
    </w:p>
  </w:footnote>
  <w:footnote w:type="continuationSeparator" w:id="1">
    <w:p w:rsidR="00684E4C" w:rsidRDefault="00684E4C" w:rsidP="00BB3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88864"/>
    <w:lvl w:ilvl="0">
      <w:numFmt w:val="bullet"/>
      <w:lvlText w:val="*"/>
      <w:lvlJc w:val="left"/>
    </w:lvl>
  </w:abstractNum>
  <w:abstractNum w:abstractNumId="1">
    <w:nsid w:val="02F23D9A"/>
    <w:multiLevelType w:val="hybridMultilevel"/>
    <w:tmpl w:val="DCFC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789C"/>
    <w:multiLevelType w:val="hybridMultilevel"/>
    <w:tmpl w:val="8432096C"/>
    <w:lvl w:ilvl="0" w:tplc="EBACA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3F63"/>
    <w:multiLevelType w:val="singleLevel"/>
    <w:tmpl w:val="1908B0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436174B"/>
    <w:multiLevelType w:val="hybridMultilevel"/>
    <w:tmpl w:val="A3A2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AE1"/>
    <w:multiLevelType w:val="singleLevel"/>
    <w:tmpl w:val="C6900334"/>
    <w:lvl w:ilvl="0">
      <w:start w:val="1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</w:abstractNum>
  <w:abstractNum w:abstractNumId="6">
    <w:nsid w:val="225B477B"/>
    <w:multiLevelType w:val="singleLevel"/>
    <w:tmpl w:val="A13C1D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2DC11CF"/>
    <w:multiLevelType w:val="singleLevel"/>
    <w:tmpl w:val="B8981C4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2BBD37E4"/>
    <w:multiLevelType w:val="hybridMultilevel"/>
    <w:tmpl w:val="D4F67496"/>
    <w:lvl w:ilvl="0" w:tplc="B0B8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47577"/>
    <w:multiLevelType w:val="hybridMultilevel"/>
    <w:tmpl w:val="5798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1CCB"/>
    <w:multiLevelType w:val="singleLevel"/>
    <w:tmpl w:val="A216D0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65763B7"/>
    <w:multiLevelType w:val="hybridMultilevel"/>
    <w:tmpl w:val="7A7432A4"/>
    <w:lvl w:ilvl="0" w:tplc="B0B837AA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44F235E7"/>
    <w:multiLevelType w:val="multilevel"/>
    <w:tmpl w:val="548E444A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5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eastAsiaTheme="minorEastAsia" w:hint="default"/>
      </w:rPr>
    </w:lvl>
  </w:abstractNum>
  <w:abstractNum w:abstractNumId="13">
    <w:nsid w:val="5E1A50A3"/>
    <w:multiLevelType w:val="singleLevel"/>
    <w:tmpl w:val="A13C1D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5F4828AB"/>
    <w:multiLevelType w:val="hybridMultilevel"/>
    <w:tmpl w:val="C616B760"/>
    <w:lvl w:ilvl="0" w:tplc="B0B8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267B7"/>
    <w:multiLevelType w:val="hybridMultilevel"/>
    <w:tmpl w:val="4DF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C1314"/>
    <w:multiLevelType w:val="hybridMultilevel"/>
    <w:tmpl w:val="2A08E294"/>
    <w:lvl w:ilvl="0" w:tplc="B0B837AA">
      <w:start w:val="1"/>
      <w:numFmt w:val="bullet"/>
      <w:lvlText w:val="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7">
    <w:nsid w:val="777C3304"/>
    <w:multiLevelType w:val="hybridMultilevel"/>
    <w:tmpl w:val="B394DA28"/>
    <w:lvl w:ilvl="0" w:tplc="B0B837AA">
      <w:start w:val="1"/>
      <w:numFmt w:val="bullet"/>
      <w:lvlText w:val="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8">
    <w:nsid w:val="7C6B69F5"/>
    <w:multiLevelType w:val="hybridMultilevel"/>
    <w:tmpl w:val="4AC2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6"/>
  </w:num>
  <w:num w:numId="9">
    <w:abstractNumId w:val="13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F30"/>
    <w:rsid w:val="00002862"/>
    <w:rsid w:val="00067991"/>
    <w:rsid w:val="00080D0B"/>
    <w:rsid w:val="000A764F"/>
    <w:rsid w:val="00144793"/>
    <w:rsid w:val="00151F71"/>
    <w:rsid w:val="001562C2"/>
    <w:rsid w:val="00187503"/>
    <w:rsid w:val="001C0E07"/>
    <w:rsid w:val="001C4943"/>
    <w:rsid w:val="001D44CC"/>
    <w:rsid w:val="0027465A"/>
    <w:rsid w:val="002B4649"/>
    <w:rsid w:val="002E22C8"/>
    <w:rsid w:val="002E3BE1"/>
    <w:rsid w:val="00323E92"/>
    <w:rsid w:val="00340F30"/>
    <w:rsid w:val="00387748"/>
    <w:rsid w:val="004343C2"/>
    <w:rsid w:val="00454D27"/>
    <w:rsid w:val="004647D2"/>
    <w:rsid w:val="004A69E2"/>
    <w:rsid w:val="004C08EA"/>
    <w:rsid w:val="00532730"/>
    <w:rsid w:val="00541EF7"/>
    <w:rsid w:val="005765E8"/>
    <w:rsid w:val="005E6805"/>
    <w:rsid w:val="006629D5"/>
    <w:rsid w:val="00684E4C"/>
    <w:rsid w:val="007402E8"/>
    <w:rsid w:val="00742C4D"/>
    <w:rsid w:val="007C2F22"/>
    <w:rsid w:val="007C72DA"/>
    <w:rsid w:val="007D5FE6"/>
    <w:rsid w:val="00835930"/>
    <w:rsid w:val="00855C0A"/>
    <w:rsid w:val="008D3E57"/>
    <w:rsid w:val="00B54885"/>
    <w:rsid w:val="00B56949"/>
    <w:rsid w:val="00B63FE4"/>
    <w:rsid w:val="00BB3BA3"/>
    <w:rsid w:val="00C27012"/>
    <w:rsid w:val="00C51A82"/>
    <w:rsid w:val="00C731AC"/>
    <w:rsid w:val="00CA14A2"/>
    <w:rsid w:val="00CE1B1D"/>
    <w:rsid w:val="00D24933"/>
    <w:rsid w:val="00D30B7B"/>
    <w:rsid w:val="00D71C92"/>
    <w:rsid w:val="00DB782F"/>
    <w:rsid w:val="00DE0018"/>
    <w:rsid w:val="00E469FE"/>
    <w:rsid w:val="00EB0D31"/>
    <w:rsid w:val="00ED71DC"/>
    <w:rsid w:val="00F7018F"/>
    <w:rsid w:val="00F821A2"/>
    <w:rsid w:val="00F906CA"/>
    <w:rsid w:val="00FA32B1"/>
    <w:rsid w:val="00FB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30"/>
    <w:pPr>
      <w:ind w:left="720"/>
      <w:contextualSpacing/>
    </w:pPr>
  </w:style>
  <w:style w:type="table" w:styleId="a4">
    <w:name w:val="Table Grid"/>
    <w:basedOn w:val="a1"/>
    <w:uiPriority w:val="59"/>
    <w:rsid w:val="0034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3B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BA3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3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BA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795D-17A1-4EBC-BFE9-AC44D830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W7SP1</dc:creator>
  <cp:lastModifiedBy>Муслимат Мухтаровна</cp:lastModifiedBy>
  <cp:revision>4</cp:revision>
  <cp:lastPrinted>2015-02-02T11:35:00Z</cp:lastPrinted>
  <dcterms:created xsi:type="dcterms:W3CDTF">2015-02-02T11:36:00Z</dcterms:created>
  <dcterms:modified xsi:type="dcterms:W3CDTF">2015-02-03T06:14:00Z</dcterms:modified>
</cp:coreProperties>
</file>